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25C" w:rsidRPr="0027799E" w:rsidRDefault="009E5E6E" w:rsidP="0008731B">
      <w:pPr>
        <w:jc w:val="center"/>
        <w:rPr>
          <w:rFonts w:ascii="Times New Roman" w:eastAsia="PMingLiU" w:hAnsi="Times New Roman" w:cs="Times New Roman"/>
          <w:b/>
          <w:sz w:val="28"/>
          <w:szCs w:val="24"/>
          <w:lang w:eastAsia="zh-TW"/>
        </w:rPr>
      </w:pPr>
      <w:r w:rsidRPr="0027799E">
        <w:rPr>
          <w:rFonts w:ascii="Times New Roman" w:eastAsia="PMingLiU" w:hAnsi="Times New Roman" w:cs="Times New Roman"/>
          <w:b/>
          <w:sz w:val="28"/>
          <w:szCs w:val="24"/>
          <w:lang w:eastAsia="zh-TW"/>
        </w:rPr>
        <w:t>Application Guide to 202</w:t>
      </w:r>
      <w:r w:rsidR="009E449E">
        <w:rPr>
          <w:rFonts w:ascii="Times New Roman" w:eastAsia="PMingLiU" w:hAnsi="Times New Roman" w:cs="Times New Roman"/>
          <w:b/>
          <w:sz w:val="28"/>
          <w:szCs w:val="24"/>
          <w:lang w:eastAsia="zh-TW"/>
        </w:rPr>
        <w:t>3</w:t>
      </w:r>
      <w:r w:rsidRPr="0027799E">
        <w:rPr>
          <w:rFonts w:ascii="Times New Roman" w:eastAsia="PMingLiU" w:hAnsi="Times New Roman" w:cs="Times New Roman"/>
          <w:b/>
          <w:sz w:val="28"/>
          <w:szCs w:val="24"/>
          <w:lang w:eastAsia="zh-TW"/>
        </w:rPr>
        <w:t xml:space="preserve"> </w:t>
      </w:r>
      <w:r w:rsidR="00D808FE" w:rsidRPr="0027799E">
        <w:rPr>
          <w:rFonts w:ascii="Times New Roman" w:eastAsia="PMingLiU" w:hAnsi="Times New Roman" w:cs="Times New Roman"/>
          <w:b/>
          <w:sz w:val="28"/>
          <w:szCs w:val="24"/>
          <w:lang w:eastAsia="zh-TW"/>
        </w:rPr>
        <w:t>AUFE</w:t>
      </w:r>
      <w:r w:rsidRPr="0027799E">
        <w:rPr>
          <w:rFonts w:ascii="Times New Roman" w:eastAsia="PMingLiU" w:hAnsi="Times New Roman" w:cs="Times New Roman"/>
          <w:b/>
          <w:sz w:val="28"/>
          <w:szCs w:val="24"/>
          <w:lang w:eastAsia="zh-TW"/>
        </w:rPr>
        <w:t xml:space="preserve"> International Programs </w:t>
      </w:r>
    </w:p>
    <w:p w:rsidR="009E5E6E" w:rsidRPr="0027799E" w:rsidRDefault="0037525C" w:rsidP="0008731B">
      <w:pPr>
        <w:jc w:val="center"/>
        <w:rPr>
          <w:rFonts w:ascii="Times New Roman" w:eastAsia="PMingLiU" w:hAnsi="Times New Roman" w:cs="Times New Roman"/>
          <w:sz w:val="28"/>
          <w:szCs w:val="24"/>
          <w:lang w:eastAsia="zh-TW"/>
        </w:rPr>
      </w:pPr>
      <w:r w:rsidRPr="0027799E">
        <w:rPr>
          <w:rFonts w:ascii="Times New Roman" w:eastAsia="PMingLiU" w:hAnsi="Times New Roman" w:cs="Times New Roman"/>
          <w:b/>
          <w:sz w:val="28"/>
          <w:szCs w:val="24"/>
          <w:lang w:eastAsia="zh-TW"/>
        </w:rPr>
        <w:t>(</w:t>
      </w:r>
      <w:r w:rsidR="00E576EA" w:rsidRPr="0027799E">
        <w:rPr>
          <w:rFonts w:ascii="Times New Roman" w:eastAsia="PMingLiU" w:hAnsi="Times New Roman" w:cs="Times New Roman"/>
          <w:b/>
          <w:sz w:val="28"/>
          <w:szCs w:val="24"/>
          <w:lang w:eastAsia="zh-TW"/>
        </w:rPr>
        <w:t>Chinese Language</w:t>
      </w:r>
      <w:r w:rsidR="009E5E6E" w:rsidRPr="0027799E">
        <w:rPr>
          <w:rFonts w:ascii="Times New Roman" w:eastAsia="PMingLiU" w:hAnsi="Times New Roman" w:cs="Times New Roman"/>
          <w:b/>
          <w:sz w:val="28"/>
          <w:szCs w:val="24"/>
          <w:lang w:eastAsia="zh-TW"/>
        </w:rPr>
        <w:t xml:space="preserve">, </w:t>
      </w:r>
      <w:r w:rsidR="00384C0A" w:rsidRPr="0027799E">
        <w:rPr>
          <w:rFonts w:ascii="Times New Roman" w:eastAsia="PMingLiU" w:hAnsi="Times New Roman" w:cs="Times New Roman"/>
          <w:b/>
          <w:sz w:val="28"/>
          <w:szCs w:val="24"/>
          <w:lang w:eastAsia="zh-TW"/>
        </w:rPr>
        <w:t>Bachelor’s</w:t>
      </w:r>
      <w:r w:rsidR="009E5E6E" w:rsidRPr="0027799E">
        <w:rPr>
          <w:rFonts w:ascii="Times New Roman" w:eastAsia="PMingLiU" w:hAnsi="Times New Roman" w:cs="Times New Roman"/>
          <w:b/>
          <w:sz w:val="28"/>
          <w:szCs w:val="24"/>
          <w:lang w:eastAsia="zh-TW"/>
        </w:rPr>
        <w:t xml:space="preserve"> and</w:t>
      </w:r>
      <w:r w:rsidR="0083497E" w:rsidRPr="0027799E">
        <w:rPr>
          <w:rFonts w:ascii="Times New Roman" w:eastAsia="PMingLiU" w:hAnsi="Times New Roman" w:cs="Times New Roman"/>
          <w:b/>
          <w:sz w:val="28"/>
          <w:szCs w:val="24"/>
          <w:lang w:eastAsia="zh-TW"/>
        </w:rPr>
        <w:t xml:space="preserve"> Master’</w:t>
      </w:r>
      <w:r w:rsidR="00384C0A" w:rsidRPr="0027799E">
        <w:rPr>
          <w:rFonts w:ascii="Times New Roman" w:eastAsia="PMingLiU" w:hAnsi="Times New Roman" w:cs="Times New Roman"/>
          <w:b/>
          <w:sz w:val="28"/>
          <w:szCs w:val="24"/>
          <w:lang w:eastAsia="zh-TW"/>
        </w:rPr>
        <w:t>s Degree</w:t>
      </w:r>
      <w:r w:rsidR="00D808FE" w:rsidRPr="0027799E">
        <w:rPr>
          <w:rFonts w:ascii="Times New Roman" w:eastAsia="PMingLiU" w:hAnsi="Times New Roman" w:cs="Times New Roman"/>
          <w:b/>
          <w:sz w:val="28"/>
          <w:szCs w:val="24"/>
          <w:lang w:eastAsia="zh-TW"/>
        </w:rPr>
        <w:t>s</w:t>
      </w:r>
      <w:r w:rsidRPr="0027799E">
        <w:rPr>
          <w:rFonts w:ascii="Times New Roman" w:eastAsia="PMingLiU" w:hAnsi="Times New Roman" w:cs="Times New Roman"/>
          <w:b/>
          <w:sz w:val="28"/>
          <w:szCs w:val="24"/>
          <w:lang w:eastAsia="zh-TW"/>
        </w:rPr>
        <w:t>)</w:t>
      </w:r>
    </w:p>
    <w:p w:rsidR="00134F96" w:rsidRPr="0027799E" w:rsidRDefault="00134F96" w:rsidP="00D808FE">
      <w:pPr>
        <w:rPr>
          <w:rFonts w:ascii="Times New Roman" w:eastAsia="PMingLiU" w:hAnsi="Times New Roman" w:cs="Times New Roman"/>
          <w:sz w:val="28"/>
          <w:szCs w:val="24"/>
          <w:lang w:eastAsia="zh-TW"/>
        </w:rPr>
      </w:pPr>
    </w:p>
    <w:p w:rsidR="00092E5E" w:rsidRPr="0027799E" w:rsidRDefault="00092E5E" w:rsidP="00D808FE">
      <w:pPr>
        <w:rPr>
          <w:rFonts w:ascii="Times New Roman" w:eastAsia="PMingLiU" w:hAnsi="Times New Roman" w:cs="Times New Roman"/>
          <w:b/>
          <w:color w:val="FF0000"/>
          <w:sz w:val="24"/>
          <w:szCs w:val="24"/>
          <w:lang w:eastAsia="zh-TW"/>
        </w:rPr>
      </w:pPr>
      <w:r w:rsidRPr="0027799E">
        <w:rPr>
          <w:rFonts w:ascii="Times New Roman" w:eastAsia="宋体" w:hAnsi="Times New Roman" w:cs="Times New Roman"/>
          <w:b/>
          <w:color w:val="FF0000"/>
          <w:sz w:val="24"/>
          <w:szCs w:val="24"/>
          <w:highlight w:val="yellow"/>
          <w:lang w:eastAsia="zh-TW"/>
        </w:rPr>
        <w:t>1</w:t>
      </w:r>
      <w:r w:rsidRPr="0027799E">
        <w:rPr>
          <w:rFonts w:ascii="Times New Roman" w:eastAsia="宋体" w:hAnsi="Times New Roman" w:cs="Times New Roman"/>
          <w:b/>
          <w:color w:val="FF0000"/>
          <w:sz w:val="24"/>
          <w:szCs w:val="24"/>
          <w:highlight w:val="yellow"/>
        </w:rPr>
        <w:t>.</w:t>
      </w:r>
      <w:r w:rsidRPr="0027799E">
        <w:rPr>
          <w:rFonts w:ascii="Times New Roman" w:eastAsia="宋体" w:hAnsi="Times New Roman" w:cs="Times New Roman"/>
          <w:b/>
          <w:color w:val="FF0000"/>
          <w:sz w:val="24"/>
          <w:szCs w:val="24"/>
          <w:highlight w:val="yellow"/>
          <w:lang w:eastAsia="zh-TW"/>
        </w:rPr>
        <w:t xml:space="preserve"> </w:t>
      </w:r>
      <w:r w:rsidR="00AE772C" w:rsidRPr="0027799E">
        <w:rPr>
          <w:rFonts w:ascii="Times New Roman" w:eastAsia="宋体" w:hAnsi="Times New Roman" w:cs="Times New Roman"/>
          <w:b/>
          <w:color w:val="FF0000"/>
          <w:sz w:val="24"/>
          <w:szCs w:val="24"/>
          <w:highlight w:val="yellow"/>
        </w:rPr>
        <w:t>In</w:t>
      </w:r>
      <w:r w:rsidR="00AE772C" w:rsidRPr="0027799E">
        <w:rPr>
          <w:rFonts w:ascii="Times New Roman" w:eastAsia="PMingLiU" w:hAnsi="Times New Roman" w:cs="Times New Roman"/>
          <w:b/>
          <w:color w:val="FF0000"/>
          <w:sz w:val="24"/>
          <w:szCs w:val="24"/>
          <w:highlight w:val="yellow"/>
          <w:lang w:eastAsia="zh-TW"/>
        </w:rPr>
        <w:t xml:space="preserve">troduction to </w:t>
      </w:r>
      <w:r w:rsidR="0008731B" w:rsidRPr="0027799E">
        <w:rPr>
          <w:rFonts w:ascii="Times New Roman" w:eastAsia="PMingLiU" w:hAnsi="Times New Roman" w:cs="Times New Roman"/>
          <w:b/>
          <w:color w:val="FF0000"/>
          <w:sz w:val="24"/>
          <w:szCs w:val="24"/>
          <w:highlight w:val="yellow"/>
          <w:lang w:eastAsia="zh-TW"/>
        </w:rPr>
        <w:t>AUFE</w:t>
      </w:r>
    </w:p>
    <w:p w:rsidR="00E256D4" w:rsidRPr="0027799E" w:rsidRDefault="00092E5E" w:rsidP="00D808FE">
      <w:pPr>
        <w:rPr>
          <w:rFonts w:ascii="Times New Roman" w:eastAsia="PMingLiU" w:hAnsi="Times New Roman" w:cs="Times New Roman"/>
          <w:sz w:val="24"/>
          <w:szCs w:val="24"/>
          <w:lang w:eastAsia="zh-TW"/>
        </w:rPr>
      </w:pPr>
      <w:r w:rsidRPr="0027799E">
        <w:rPr>
          <w:rFonts w:ascii="Times New Roman" w:eastAsia="宋体" w:hAnsi="Times New Roman" w:cs="Times New Roman"/>
          <w:sz w:val="24"/>
          <w:szCs w:val="24"/>
        </w:rPr>
        <w:t>Anhui University of Finance and Economics</w:t>
      </w:r>
      <w:r w:rsidR="008921D0" w:rsidRPr="0027799E">
        <w:rPr>
          <w:rFonts w:ascii="Times New Roman" w:eastAsia="PMingLiU" w:hAnsi="Times New Roman" w:cs="Times New Roman"/>
          <w:sz w:val="24"/>
          <w:szCs w:val="24"/>
          <w:lang w:eastAsia="zh-TW"/>
        </w:rPr>
        <w:t xml:space="preserve"> (AUFE)</w:t>
      </w:r>
      <w:r w:rsidR="0074152D" w:rsidRPr="0027799E">
        <w:rPr>
          <w:rFonts w:ascii="Times New Roman" w:eastAsia="PMingLiU" w:hAnsi="Times New Roman" w:cs="Times New Roman"/>
          <w:sz w:val="24"/>
          <w:szCs w:val="24"/>
          <w:lang w:eastAsia="zh-TW"/>
        </w:rPr>
        <w:t>, was established</w:t>
      </w:r>
      <w:r w:rsidR="00FA76BB" w:rsidRPr="0027799E">
        <w:rPr>
          <w:rFonts w:ascii="Times New Roman" w:eastAsia="宋体" w:hAnsi="Times New Roman" w:cs="Times New Roman"/>
          <w:sz w:val="24"/>
          <w:szCs w:val="24"/>
        </w:rPr>
        <w:t xml:space="preserve"> in May 1959</w:t>
      </w:r>
      <w:r w:rsidR="00FA76BB" w:rsidRPr="0027799E">
        <w:rPr>
          <w:rFonts w:ascii="Times New Roman" w:eastAsia="PMingLiU" w:hAnsi="Times New Roman" w:cs="Times New Roman"/>
          <w:sz w:val="24"/>
          <w:szCs w:val="24"/>
          <w:lang w:eastAsia="zh-TW"/>
        </w:rPr>
        <w:t xml:space="preserve"> and </w:t>
      </w:r>
      <w:r w:rsidRPr="0027799E">
        <w:rPr>
          <w:rFonts w:ascii="Times New Roman" w:eastAsia="宋体" w:hAnsi="Times New Roman" w:cs="Times New Roman"/>
          <w:sz w:val="24"/>
          <w:szCs w:val="24"/>
        </w:rPr>
        <w:t xml:space="preserve">is a multi-disciplinary university </w:t>
      </w:r>
      <w:r w:rsidR="003C1C85" w:rsidRPr="0027799E">
        <w:rPr>
          <w:rFonts w:ascii="Times New Roman" w:eastAsia="PMingLiU" w:hAnsi="Times New Roman" w:cs="Times New Roman"/>
          <w:sz w:val="24"/>
          <w:szCs w:val="24"/>
          <w:lang w:eastAsia="zh-TW"/>
        </w:rPr>
        <w:t xml:space="preserve">that </w:t>
      </w:r>
      <w:r w:rsidR="003C1C85" w:rsidRPr="0027799E">
        <w:rPr>
          <w:rFonts w:ascii="Times New Roman" w:eastAsia="宋体" w:hAnsi="Times New Roman" w:cs="Times New Roman"/>
          <w:sz w:val="24"/>
          <w:szCs w:val="24"/>
        </w:rPr>
        <w:t>focus</w:t>
      </w:r>
      <w:r w:rsidR="003C1C85" w:rsidRPr="0027799E">
        <w:rPr>
          <w:rFonts w:ascii="Times New Roman" w:eastAsia="PMingLiU" w:hAnsi="Times New Roman" w:cs="Times New Roman"/>
          <w:sz w:val="24"/>
          <w:szCs w:val="24"/>
          <w:lang w:eastAsia="zh-TW"/>
        </w:rPr>
        <w:t>es</w:t>
      </w:r>
      <w:r w:rsidRPr="0027799E">
        <w:rPr>
          <w:rFonts w:ascii="Times New Roman" w:eastAsia="宋体" w:hAnsi="Times New Roman" w:cs="Times New Roman"/>
          <w:sz w:val="24"/>
          <w:szCs w:val="24"/>
        </w:rPr>
        <w:t xml:space="preserve"> on economics, management and law</w:t>
      </w:r>
      <w:r w:rsidR="003C1C85" w:rsidRPr="0027799E">
        <w:rPr>
          <w:rFonts w:ascii="Times New Roman" w:eastAsia="PMingLiU" w:hAnsi="Times New Roman" w:cs="Times New Roman"/>
          <w:sz w:val="24"/>
          <w:szCs w:val="24"/>
          <w:lang w:eastAsia="zh-TW"/>
        </w:rPr>
        <w:t xml:space="preserve"> and</w:t>
      </w:r>
      <w:r w:rsidR="003C1C85" w:rsidRPr="0027799E">
        <w:rPr>
          <w:rFonts w:ascii="Times New Roman" w:eastAsia="宋体" w:hAnsi="Times New Roman" w:cs="Times New Roman"/>
          <w:sz w:val="24"/>
          <w:szCs w:val="24"/>
        </w:rPr>
        <w:t xml:space="preserve"> </w:t>
      </w:r>
      <w:r w:rsidR="003C1C85" w:rsidRPr="0027799E">
        <w:rPr>
          <w:rFonts w:ascii="Times New Roman" w:eastAsia="PMingLiU" w:hAnsi="Times New Roman" w:cs="Times New Roman"/>
          <w:sz w:val="24"/>
          <w:szCs w:val="24"/>
          <w:lang w:eastAsia="zh-TW"/>
        </w:rPr>
        <w:t>incorporates</w:t>
      </w:r>
      <w:r w:rsidRPr="0027799E">
        <w:rPr>
          <w:rFonts w:ascii="Times New Roman" w:eastAsia="宋体" w:hAnsi="Times New Roman" w:cs="Times New Roman"/>
          <w:sz w:val="24"/>
          <w:szCs w:val="24"/>
        </w:rPr>
        <w:t xml:space="preserve"> arts, literature and other </w:t>
      </w:r>
      <w:r w:rsidR="0034466A" w:rsidRPr="0027799E">
        <w:rPr>
          <w:rFonts w:ascii="Times New Roman" w:eastAsia="宋体" w:hAnsi="Times New Roman" w:cs="Times New Roman"/>
          <w:sz w:val="24"/>
          <w:szCs w:val="24"/>
        </w:rPr>
        <w:t>disciplines</w:t>
      </w:r>
      <w:r w:rsidRPr="0027799E">
        <w:rPr>
          <w:rFonts w:ascii="Times New Roman" w:eastAsia="宋体" w:hAnsi="Times New Roman" w:cs="Times New Roman"/>
          <w:sz w:val="24"/>
          <w:szCs w:val="24"/>
        </w:rPr>
        <w:t xml:space="preserve">. </w:t>
      </w:r>
      <w:r w:rsidR="003C1C85" w:rsidRPr="0027799E">
        <w:rPr>
          <w:rFonts w:ascii="Times New Roman" w:eastAsia="PMingLiU" w:hAnsi="Times New Roman" w:cs="Times New Roman"/>
          <w:sz w:val="24"/>
          <w:szCs w:val="24"/>
          <w:lang w:eastAsia="zh-TW"/>
        </w:rPr>
        <w:t>A</w:t>
      </w:r>
      <w:r w:rsidR="003C1C85" w:rsidRPr="0027799E">
        <w:rPr>
          <w:rFonts w:ascii="Times New Roman" w:eastAsia="宋体" w:hAnsi="Times New Roman" w:cs="Times New Roman"/>
          <w:sz w:val="24"/>
          <w:szCs w:val="24"/>
        </w:rPr>
        <w:t xml:space="preserve">s a key-construction university in Anhui Province, </w:t>
      </w:r>
      <w:r w:rsidR="003C1C85" w:rsidRPr="0027799E">
        <w:rPr>
          <w:rFonts w:ascii="Times New Roman" w:eastAsia="PMingLiU" w:hAnsi="Times New Roman" w:cs="Times New Roman"/>
          <w:sz w:val="24"/>
          <w:szCs w:val="24"/>
          <w:lang w:eastAsia="zh-TW"/>
        </w:rPr>
        <w:t>i</w:t>
      </w:r>
      <w:r w:rsidRPr="0027799E">
        <w:rPr>
          <w:rFonts w:ascii="Times New Roman" w:eastAsia="宋体" w:hAnsi="Times New Roman" w:cs="Times New Roman"/>
          <w:sz w:val="24"/>
          <w:szCs w:val="24"/>
        </w:rPr>
        <w:t xml:space="preserve">t is </w:t>
      </w:r>
      <w:r w:rsidR="003C1C85" w:rsidRPr="0027799E">
        <w:rPr>
          <w:rFonts w:ascii="Times New Roman" w:eastAsia="宋体" w:hAnsi="Times New Roman" w:cs="Times New Roman"/>
          <w:sz w:val="24"/>
          <w:szCs w:val="24"/>
        </w:rPr>
        <w:t xml:space="preserve">among the first patch of universities </w:t>
      </w:r>
      <w:r w:rsidR="003C1C85" w:rsidRPr="0027799E">
        <w:rPr>
          <w:rFonts w:ascii="Times New Roman" w:eastAsia="PMingLiU" w:hAnsi="Times New Roman" w:cs="Times New Roman"/>
          <w:sz w:val="24"/>
          <w:szCs w:val="24"/>
          <w:lang w:eastAsia="zh-TW"/>
        </w:rPr>
        <w:t xml:space="preserve">that have been </w:t>
      </w:r>
      <w:r w:rsidR="003C1C85" w:rsidRPr="0027799E">
        <w:rPr>
          <w:rFonts w:ascii="Times New Roman" w:eastAsia="宋体" w:hAnsi="Times New Roman" w:cs="Times New Roman"/>
          <w:sz w:val="24"/>
          <w:szCs w:val="24"/>
        </w:rPr>
        <w:t xml:space="preserve">awarded the right to grant bachelor’s degrees and </w:t>
      </w:r>
      <w:r w:rsidR="003C1C85" w:rsidRPr="0027799E">
        <w:rPr>
          <w:rFonts w:ascii="Times New Roman" w:eastAsia="PMingLiU" w:hAnsi="Times New Roman" w:cs="Times New Roman"/>
          <w:sz w:val="24"/>
          <w:szCs w:val="24"/>
          <w:lang w:eastAsia="zh-TW"/>
        </w:rPr>
        <w:t xml:space="preserve">among </w:t>
      </w:r>
      <w:r w:rsidR="003C1C85" w:rsidRPr="0027799E">
        <w:rPr>
          <w:rFonts w:ascii="Times New Roman" w:eastAsia="宋体" w:hAnsi="Times New Roman" w:cs="Times New Roman"/>
          <w:sz w:val="24"/>
          <w:szCs w:val="24"/>
        </w:rPr>
        <w:t>the third patch awarded the right to grant master’s degrees.</w:t>
      </w:r>
      <w:r w:rsidRPr="0027799E">
        <w:rPr>
          <w:rFonts w:ascii="Times New Roman" w:eastAsia="宋体" w:hAnsi="Times New Roman" w:cs="Times New Roman"/>
          <w:sz w:val="24"/>
          <w:szCs w:val="24"/>
        </w:rPr>
        <w:t xml:space="preserve"> </w:t>
      </w:r>
    </w:p>
    <w:p w:rsidR="00E256D4" w:rsidRPr="0027799E" w:rsidRDefault="00E256D4" w:rsidP="00D808FE">
      <w:pPr>
        <w:rPr>
          <w:rFonts w:ascii="Times New Roman" w:eastAsia="PMingLiU" w:hAnsi="Times New Roman" w:cs="Times New Roman"/>
          <w:sz w:val="24"/>
          <w:szCs w:val="24"/>
          <w:lang w:eastAsia="zh-TW"/>
        </w:rPr>
      </w:pPr>
    </w:p>
    <w:p w:rsidR="00092E5E" w:rsidRPr="0027799E" w:rsidRDefault="00E256D4" w:rsidP="00D808FE">
      <w:pPr>
        <w:rPr>
          <w:rFonts w:ascii="Times New Roman" w:eastAsia="PMingLiU" w:hAnsi="Times New Roman" w:cs="Times New Roman"/>
          <w:sz w:val="24"/>
          <w:szCs w:val="24"/>
          <w:lang w:eastAsia="zh-TW"/>
        </w:rPr>
      </w:pPr>
      <w:r w:rsidRPr="0027799E">
        <w:rPr>
          <w:rFonts w:ascii="Times New Roman" w:eastAsia="PMingLiU" w:hAnsi="Times New Roman" w:cs="Times New Roman"/>
          <w:sz w:val="24"/>
          <w:szCs w:val="24"/>
          <w:lang w:eastAsia="zh-TW"/>
        </w:rPr>
        <w:t>AUFE</w:t>
      </w:r>
      <w:r w:rsidR="00F01FA1" w:rsidRPr="0027799E">
        <w:rPr>
          <w:rFonts w:ascii="Times New Roman" w:eastAsia="宋体" w:hAnsi="Times New Roman" w:cs="Times New Roman"/>
          <w:sz w:val="24"/>
          <w:szCs w:val="24"/>
        </w:rPr>
        <w:t xml:space="preserve"> is located in Bengbu, Anhui, </w:t>
      </w:r>
      <w:r w:rsidR="00092E5E" w:rsidRPr="0027799E">
        <w:rPr>
          <w:rFonts w:ascii="Times New Roman" w:eastAsia="宋体" w:hAnsi="Times New Roman" w:cs="Times New Roman"/>
          <w:sz w:val="24"/>
          <w:szCs w:val="24"/>
        </w:rPr>
        <w:t xml:space="preserve">with </w:t>
      </w:r>
      <w:r w:rsidR="00F01FA1" w:rsidRPr="0027799E">
        <w:rPr>
          <w:rFonts w:ascii="Times New Roman" w:eastAsia="宋体" w:hAnsi="Times New Roman" w:cs="Times New Roman"/>
          <w:sz w:val="24"/>
          <w:szCs w:val="24"/>
        </w:rPr>
        <w:t>easy access to North-South</w:t>
      </w:r>
      <w:r w:rsidR="00092E5E" w:rsidRPr="0027799E">
        <w:rPr>
          <w:rFonts w:ascii="Times New Roman" w:eastAsia="宋体" w:hAnsi="Times New Roman" w:cs="Times New Roman"/>
          <w:sz w:val="24"/>
          <w:szCs w:val="24"/>
        </w:rPr>
        <w:t xml:space="preserve"> transportation.</w:t>
      </w:r>
      <w:r w:rsidR="0034466A" w:rsidRPr="0027799E">
        <w:rPr>
          <w:rFonts w:ascii="Times New Roman" w:eastAsia="宋体" w:hAnsi="Times New Roman" w:cs="Times New Roman"/>
          <w:sz w:val="24"/>
          <w:szCs w:val="24"/>
        </w:rPr>
        <w:t xml:space="preserve"> </w:t>
      </w:r>
      <w:r w:rsidR="00F01FA1" w:rsidRPr="0027799E">
        <w:rPr>
          <w:rFonts w:ascii="Times New Roman" w:eastAsia="宋体" w:hAnsi="Times New Roman" w:cs="Times New Roman"/>
          <w:sz w:val="24"/>
          <w:szCs w:val="24"/>
        </w:rPr>
        <w:t xml:space="preserve">It holds two campuses alongside </w:t>
      </w:r>
      <w:proofErr w:type="spellStart"/>
      <w:r w:rsidR="00092E5E" w:rsidRPr="0027799E">
        <w:rPr>
          <w:rFonts w:ascii="Times New Roman" w:eastAsia="宋体" w:hAnsi="Times New Roman" w:cs="Times New Roman"/>
          <w:sz w:val="24"/>
          <w:szCs w:val="24"/>
        </w:rPr>
        <w:t>Longhu</w:t>
      </w:r>
      <w:proofErr w:type="spellEnd"/>
      <w:r w:rsidR="00F01FA1" w:rsidRPr="0027799E">
        <w:rPr>
          <w:rFonts w:ascii="Times New Roman" w:eastAsia="宋体" w:hAnsi="Times New Roman" w:cs="Times New Roman"/>
          <w:sz w:val="24"/>
          <w:szCs w:val="24"/>
        </w:rPr>
        <w:t xml:space="preserve"> Lake</w:t>
      </w:r>
      <w:r w:rsidR="00092E5E" w:rsidRPr="0027799E">
        <w:rPr>
          <w:rFonts w:ascii="Times New Roman" w:eastAsia="宋体" w:hAnsi="Times New Roman" w:cs="Times New Roman"/>
          <w:sz w:val="24"/>
          <w:szCs w:val="24"/>
        </w:rPr>
        <w:t xml:space="preserve">, covering a total area of 983450 square meters. </w:t>
      </w:r>
      <w:r w:rsidR="00F01FA1" w:rsidRPr="0027799E">
        <w:rPr>
          <w:rFonts w:ascii="Times New Roman" w:eastAsia="宋体" w:hAnsi="Times New Roman" w:cs="Times New Roman"/>
          <w:sz w:val="24"/>
          <w:szCs w:val="24"/>
        </w:rPr>
        <w:t xml:space="preserve">Presently, it houses </w:t>
      </w:r>
      <w:r w:rsidR="00092E5E" w:rsidRPr="0027799E">
        <w:rPr>
          <w:rFonts w:ascii="Times New Roman" w:eastAsia="宋体" w:hAnsi="Times New Roman" w:cs="Times New Roman"/>
          <w:sz w:val="24"/>
          <w:szCs w:val="24"/>
        </w:rPr>
        <w:t>1</w:t>
      </w:r>
      <w:r w:rsidR="00877509" w:rsidRPr="0027799E">
        <w:rPr>
          <w:rFonts w:ascii="Times New Roman" w:eastAsia="宋体" w:hAnsi="Times New Roman" w:cs="Times New Roman"/>
          <w:sz w:val="24"/>
          <w:szCs w:val="24"/>
        </w:rPr>
        <w:t xml:space="preserve">,477 teachers, of whom </w:t>
      </w:r>
      <w:r w:rsidR="00092E5E" w:rsidRPr="0027799E">
        <w:rPr>
          <w:rFonts w:ascii="Times New Roman" w:eastAsia="宋体" w:hAnsi="Times New Roman" w:cs="Times New Roman"/>
          <w:sz w:val="24"/>
          <w:szCs w:val="24"/>
        </w:rPr>
        <w:t>1</w:t>
      </w:r>
      <w:r w:rsidR="00F01FA1" w:rsidRPr="0027799E">
        <w:rPr>
          <w:rFonts w:ascii="Times New Roman" w:eastAsia="宋体" w:hAnsi="Times New Roman" w:cs="Times New Roman"/>
          <w:sz w:val="24"/>
          <w:szCs w:val="24"/>
        </w:rPr>
        <w:t>,</w:t>
      </w:r>
      <w:r w:rsidR="00092E5E" w:rsidRPr="0027799E">
        <w:rPr>
          <w:rFonts w:ascii="Times New Roman" w:eastAsia="宋体" w:hAnsi="Times New Roman" w:cs="Times New Roman"/>
          <w:sz w:val="24"/>
          <w:szCs w:val="24"/>
        </w:rPr>
        <w:t>113</w:t>
      </w:r>
      <w:r w:rsidR="00877509" w:rsidRPr="0027799E">
        <w:rPr>
          <w:rFonts w:ascii="Times New Roman" w:eastAsia="宋体" w:hAnsi="Times New Roman" w:cs="Times New Roman"/>
          <w:sz w:val="24"/>
          <w:szCs w:val="24"/>
        </w:rPr>
        <w:t xml:space="preserve"> are</w:t>
      </w:r>
      <w:r w:rsidR="00092E5E" w:rsidRPr="0027799E">
        <w:rPr>
          <w:rFonts w:ascii="Times New Roman" w:eastAsia="宋体" w:hAnsi="Times New Roman" w:cs="Times New Roman"/>
          <w:sz w:val="24"/>
          <w:szCs w:val="24"/>
        </w:rPr>
        <w:t xml:space="preserve"> full-time, 21</w:t>
      </w:r>
      <w:r w:rsidR="00F01FA1" w:rsidRPr="0027799E">
        <w:rPr>
          <w:rFonts w:ascii="Times New Roman" w:eastAsia="宋体" w:hAnsi="Times New Roman" w:cs="Times New Roman"/>
          <w:sz w:val="24"/>
          <w:szCs w:val="24"/>
        </w:rPr>
        <w:t>,</w:t>
      </w:r>
      <w:r w:rsidR="00092E5E" w:rsidRPr="0027799E">
        <w:rPr>
          <w:rFonts w:ascii="Times New Roman" w:eastAsia="宋体" w:hAnsi="Times New Roman" w:cs="Times New Roman"/>
          <w:sz w:val="24"/>
          <w:szCs w:val="24"/>
        </w:rPr>
        <w:t>016 undergraduates and 2</w:t>
      </w:r>
      <w:r w:rsidR="00F01FA1" w:rsidRPr="0027799E">
        <w:rPr>
          <w:rFonts w:ascii="Times New Roman" w:eastAsia="宋体" w:hAnsi="Times New Roman" w:cs="Times New Roman"/>
          <w:sz w:val="24"/>
          <w:szCs w:val="24"/>
        </w:rPr>
        <w:t>,</w:t>
      </w:r>
      <w:r w:rsidR="00092E5E" w:rsidRPr="0027799E">
        <w:rPr>
          <w:rFonts w:ascii="Times New Roman" w:eastAsia="宋体" w:hAnsi="Times New Roman" w:cs="Times New Roman"/>
          <w:sz w:val="24"/>
          <w:szCs w:val="24"/>
        </w:rPr>
        <w:t xml:space="preserve">385 postgraduates. </w:t>
      </w:r>
      <w:r w:rsidR="00877509" w:rsidRPr="0027799E">
        <w:rPr>
          <w:rFonts w:ascii="Times New Roman" w:eastAsia="宋体" w:hAnsi="Times New Roman" w:cs="Times New Roman"/>
          <w:sz w:val="24"/>
          <w:szCs w:val="24"/>
        </w:rPr>
        <w:t>AUFE</w:t>
      </w:r>
      <w:r w:rsidR="00092E5E" w:rsidRPr="0027799E">
        <w:rPr>
          <w:rFonts w:ascii="Times New Roman" w:eastAsia="宋体" w:hAnsi="Times New Roman" w:cs="Times New Roman"/>
          <w:sz w:val="24"/>
          <w:szCs w:val="24"/>
        </w:rPr>
        <w:t xml:space="preserve"> has gradually </w:t>
      </w:r>
      <w:r w:rsidR="00877509" w:rsidRPr="0027799E">
        <w:rPr>
          <w:rFonts w:ascii="Times New Roman" w:eastAsia="宋体" w:hAnsi="Times New Roman" w:cs="Times New Roman"/>
          <w:sz w:val="24"/>
          <w:szCs w:val="24"/>
        </w:rPr>
        <w:t>established</w:t>
      </w:r>
      <w:r w:rsidR="00092E5E" w:rsidRPr="0027799E">
        <w:rPr>
          <w:rFonts w:ascii="Times New Roman" w:eastAsia="宋体" w:hAnsi="Times New Roman" w:cs="Times New Roman"/>
          <w:sz w:val="24"/>
          <w:szCs w:val="24"/>
        </w:rPr>
        <w:t xml:space="preserve"> itself </w:t>
      </w:r>
      <w:r w:rsidR="00877509" w:rsidRPr="0027799E">
        <w:rPr>
          <w:rFonts w:ascii="Times New Roman" w:eastAsia="宋体" w:hAnsi="Times New Roman" w:cs="Times New Roman"/>
          <w:sz w:val="24"/>
          <w:szCs w:val="24"/>
        </w:rPr>
        <w:t>as</w:t>
      </w:r>
      <w:r w:rsidR="00092E5E" w:rsidRPr="0027799E">
        <w:rPr>
          <w:rFonts w:ascii="Times New Roman" w:eastAsia="宋体" w:hAnsi="Times New Roman" w:cs="Times New Roman"/>
          <w:sz w:val="24"/>
          <w:szCs w:val="24"/>
        </w:rPr>
        <w:t xml:space="preserve"> a high-level teaching and research university</w:t>
      </w:r>
      <w:r w:rsidR="00877509" w:rsidRPr="0027799E">
        <w:rPr>
          <w:rFonts w:ascii="Times New Roman" w:eastAsia="宋体" w:hAnsi="Times New Roman" w:cs="Times New Roman"/>
          <w:sz w:val="24"/>
          <w:szCs w:val="24"/>
        </w:rPr>
        <w:t xml:space="preserve"> with distinctive characteristics, a first-tier university in Anhui with</w:t>
      </w:r>
      <w:r w:rsidR="00092E5E" w:rsidRPr="0027799E">
        <w:rPr>
          <w:rFonts w:ascii="Times New Roman" w:eastAsia="宋体" w:hAnsi="Times New Roman" w:cs="Times New Roman"/>
          <w:sz w:val="24"/>
          <w:szCs w:val="24"/>
        </w:rPr>
        <w:t xml:space="preserve"> influence</w:t>
      </w:r>
      <w:r w:rsidR="00877509" w:rsidRPr="0027799E">
        <w:rPr>
          <w:rFonts w:ascii="Times New Roman" w:eastAsia="宋体" w:hAnsi="Times New Roman" w:cs="Times New Roman"/>
          <w:sz w:val="24"/>
          <w:szCs w:val="24"/>
        </w:rPr>
        <w:t>s</w:t>
      </w:r>
      <w:r w:rsidR="00C82C49" w:rsidRPr="0027799E">
        <w:rPr>
          <w:rFonts w:ascii="Times New Roman" w:eastAsia="宋体" w:hAnsi="Times New Roman" w:cs="Times New Roman"/>
          <w:sz w:val="24"/>
          <w:szCs w:val="24"/>
        </w:rPr>
        <w:t xml:space="preserve"> in</w:t>
      </w:r>
      <w:r w:rsidR="00092E5E" w:rsidRPr="0027799E">
        <w:rPr>
          <w:rFonts w:ascii="Times New Roman" w:eastAsia="宋体" w:hAnsi="Times New Roman" w:cs="Times New Roman"/>
          <w:sz w:val="24"/>
          <w:szCs w:val="24"/>
        </w:rPr>
        <w:t xml:space="preserve"> </w:t>
      </w:r>
      <w:r w:rsidR="0028219A" w:rsidRPr="0027799E">
        <w:rPr>
          <w:rFonts w:ascii="Times New Roman" w:eastAsia="宋体" w:hAnsi="Times New Roman" w:cs="Times New Roman"/>
          <w:sz w:val="24"/>
          <w:szCs w:val="24"/>
        </w:rPr>
        <w:t>China</w:t>
      </w:r>
      <w:r w:rsidR="00092E5E" w:rsidRPr="0027799E">
        <w:rPr>
          <w:rFonts w:ascii="Times New Roman" w:eastAsia="宋体" w:hAnsi="Times New Roman" w:cs="Times New Roman"/>
          <w:sz w:val="24"/>
          <w:szCs w:val="24"/>
        </w:rPr>
        <w:t xml:space="preserve"> and abroad.</w:t>
      </w:r>
    </w:p>
    <w:p w:rsidR="00134F96" w:rsidRPr="0027799E" w:rsidRDefault="00134F96" w:rsidP="00D808FE">
      <w:pPr>
        <w:rPr>
          <w:rFonts w:ascii="Times New Roman" w:eastAsia="PMingLiU" w:hAnsi="Times New Roman" w:cs="Times New Roman"/>
          <w:sz w:val="24"/>
          <w:szCs w:val="24"/>
          <w:lang w:eastAsia="zh-TW"/>
        </w:rPr>
      </w:pPr>
    </w:p>
    <w:p w:rsidR="00092E5E" w:rsidRPr="0027799E" w:rsidRDefault="00092E5E" w:rsidP="00D808FE">
      <w:pPr>
        <w:rPr>
          <w:rFonts w:ascii="Times New Roman" w:hAnsi="Times New Roman" w:cs="Times New Roman"/>
          <w:b/>
          <w:color w:val="FF0000"/>
          <w:sz w:val="24"/>
          <w:szCs w:val="24"/>
          <w:lang w:eastAsia="zh-TW"/>
        </w:rPr>
      </w:pPr>
      <w:r w:rsidRPr="0027799E">
        <w:rPr>
          <w:rFonts w:ascii="Times New Roman" w:hAnsi="Times New Roman" w:cs="Times New Roman"/>
          <w:b/>
          <w:color w:val="FF0000"/>
          <w:sz w:val="24"/>
          <w:szCs w:val="24"/>
          <w:highlight w:val="yellow"/>
          <w:lang w:eastAsia="zh-TW"/>
        </w:rPr>
        <w:t>2</w:t>
      </w:r>
      <w:r w:rsidRPr="0027799E">
        <w:rPr>
          <w:rFonts w:ascii="Times New Roman" w:hAnsi="Times New Roman" w:cs="Times New Roman"/>
          <w:b/>
          <w:color w:val="FF0000"/>
          <w:sz w:val="24"/>
          <w:szCs w:val="24"/>
          <w:highlight w:val="yellow"/>
        </w:rPr>
        <w:t>.</w:t>
      </w:r>
      <w:r w:rsidRPr="0027799E">
        <w:rPr>
          <w:rFonts w:ascii="Times New Roman" w:hAnsi="Times New Roman" w:cs="Times New Roman"/>
          <w:b/>
          <w:color w:val="FF0000"/>
          <w:sz w:val="24"/>
          <w:szCs w:val="24"/>
          <w:highlight w:val="yellow"/>
          <w:lang w:eastAsia="zh-TW"/>
        </w:rPr>
        <w:t xml:space="preserve"> </w:t>
      </w:r>
      <w:r w:rsidR="00CD0DB3" w:rsidRPr="0027799E">
        <w:rPr>
          <w:rFonts w:ascii="Times New Roman" w:hAnsi="Times New Roman" w:cs="Times New Roman"/>
          <w:b/>
          <w:color w:val="FF0000"/>
          <w:sz w:val="24"/>
          <w:szCs w:val="24"/>
          <w:highlight w:val="yellow"/>
          <w:lang w:eastAsia="zh-TW"/>
        </w:rPr>
        <w:t xml:space="preserve">Language and </w:t>
      </w:r>
      <w:r w:rsidR="004A71D0" w:rsidRPr="0027799E">
        <w:rPr>
          <w:rFonts w:ascii="Times New Roman" w:hAnsi="Times New Roman" w:cs="Times New Roman"/>
          <w:b/>
          <w:color w:val="FF0000"/>
          <w:sz w:val="24"/>
          <w:szCs w:val="24"/>
          <w:highlight w:val="yellow"/>
          <w:lang w:eastAsia="zh-TW"/>
        </w:rPr>
        <w:t>a</w:t>
      </w:r>
      <w:r w:rsidR="00DC2993" w:rsidRPr="0027799E">
        <w:rPr>
          <w:rFonts w:ascii="Times New Roman" w:hAnsi="Times New Roman" w:cs="Times New Roman"/>
          <w:b/>
          <w:color w:val="FF0000"/>
          <w:sz w:val="24"/>
          <w:szCs w:val="24"/>
          <w:highlight w:val="yellow"/>
          <w:lang w:eastAsia="zh-TW"/>
        </w:rPr>
        <w:t xml:space="preserve">cademic </w:t>
      </w:r>
      <w:r w:rsidR="004A71D0" w:rsidRPr="0027799E">
        <w:rPr>
          <w:rFonts w:ascii="Times New Roman" w:hAnsi="Times New Roman" w:cs="Times New Roman"/>
          <w:b/>
          <w:color w:val="FF0000"/>
          <w:sz w:val="24"/>
          <w:szCs w:val="24"/>
          <w:highlight w:val="yellow"/>
          <w:lang w:eastAsia="zh-TW"/>
        </w:rPr>
        <w:t>p</w:t>
      </w:r>
      <w:r w:rsidR="00DC2993" w:rsidRPr="0027799E">
        <w:rPr>
          <w:rFonts w:ascii="Times New Roman" w:hAnsi="Times New Roman" w:cs="Times New Roman"/>
          <w:b/>
          <w:color w:val="FF0000"/>
          <w:sz w:val="24"/>
          <w:szCs w:val="24"/>
          <w:highlight w:val="yellow"/>
          <w:lang w:eastAsia="zh-TW"/>
        </w:rPr>
        <w:t>rograms</w:t>
      </w:r>
    </w:p>
    <w:p w:rsidR="000B1325" w:rsidRPr="0027799E" w:rsidRDefault="000B1325" w:rsidP="00D808FE">
      <w:pPr>
        <w:rPr>
          <w:rFonts w:ascii="Times New Roman" w:hAnsi="Times New Roman" w:cs="Times New Roman"/>
          <w:b/>
          <w:sz w:val="24"/>
          <w:szCs w:val="24"/>
          <w:lang w:eastAsia="zh-TW"/>
        </w:rPr>
      </w:pPr>
    </w:p>
    <w:p w:rsidR="006B1709" w:rsidRPr="0027799E" w:rsidRDefault="000B1325" w:rsidP="000B1325">
      <w:pPr>
        <w:pStyle w:val="a7"/>
        <w:numPr>
          <w:ilvl w:val="0"/>
          <w:numId w:val="1"/>
        </w:numPr>
        <w:ind w:firstLineChars="0"/>
        <w:rPr>
          <w:rFonts w:ascii="Times New Roman" w:hAnsi="Times New Roman" w:cs="Times New Roman"/>
          <w:color w:val="0070C0"/>
          <w:sz w:val="24"/>
          <w:szCs w:val="24"/>
        </w:rPr>
      </w:pPr>
      <w:r w:rsidRPr="0027799E">
        <w:rPr>
          <w:rFonts w:ascii="Times New Roman" w:eastAsia="PMingLiU" w:hAnsi="Times New Roman" w:cs="Times New Roman"/>
          <w:color w:val="0070C0"/>
          <w:sz w:val="24"/>
          <w:szCs w:val="24"/>
          <w:lang w:eastAsia="zh-TW"/>
        </w:rPr>
        <w:t>Full-time</w:t>
      </w:r>
      <w:r w:rsidRPr="0027799E">
        <w:rPr>
          <w:rFonts w:ascii="Times New Roman" w:hAnsi="Times New Roman" w:cs="Times New Roman"/>
          <w:color w:val="0070C0"/>
          <w:sz w:val="24"/>
          <w:szCs w:val="24"/>
        </w:rPr>
        <w:t xml:space="preserve"> </w:t>
      </w:r>
      <w:r w:rsidR="004A71D0" w:rsidRPr="0027799E">
        <w:rPr>
          <w:rFonts w:ascii="Times New Roman" w:hAnsi="Times New Roman" w:cs="Times New Roman"/>
          <w:color w:val="0070C0"/>
          <w:sz w:val="24"/>
          <w:szCs w:val="24"/>
        </w:rPr>
        <w:t xml:space="preserve">Bachelor’s degree </w:t>
      </w:r>
      <w:r w:rsidR="0016269F" w:rsidRPr="0027799E">
        <w:rPr>
          <w:rFonts w:ascii="Times New Roman" w:hAnsi="Times New Roman" w:cs="Times New Roman"/>
          <w:color w:val="0070C0"/>
          <w:sz w:val="24"/>
          <w:szCs w:val="24"/>
        </w:rPr>
        <w:t>programs</w:t>
      </w:r>
      <w:r w:rsidR="00CD0DB3" w:rsidRPr="0027799E">
        <w:rPr>
          <w:rFonts w:ascii="Times New Roman" w:hAnsi="Times New Roman" w:cs="Times New Roman"/>
          <w:color w:val="0070C0"/>
          <w:sz w:val="24"/>
          <w:szCs w:val="24"/>
        </w:rPr>
        <w:t>:</w:t>
      </w:r>
      <w:r w:rsidR="0016269F" w:rsidRPr="0027799E">
        <w:rPr>
          <w:rFonts w:ascii="Times New Roman" w:hAnsi="Times New Roman" w:cs="Times New Roman"/>
          <w:color w:val="0070C0"/>
          <w:sz w:val="24"/>
          <w:szCs w:val="24"/>
        </w:rPr>
        <w:t xml:space="preserve">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I</w:t>
      </w:r>
      <w:r w:rsidR="00092E5E" w:rsidRPr="0027799E">
        <w:rPr>
          <w:rFonts w:ascii="Times New Roman" w:hAnsi="Times New Roman" w:cs="Times New Roman"/>
          <w:sz w:val="24"/>
          <w:szCs w:val="24"/>
        </w:rPr>
        <w:t xml:space="preserve">nternational </w:t>
      </w:r>
      <w:r w:rsidRPr="0027799E">
        <w:rPr>
          <w:rFonts w:ascii="Times New Roman" w:hAnsi="Times New Roman" w:cs="Times New Roman"/>
          <w:sz w:val="24"/>
          <w:szCs w:val="24"/>
        </w:rPr>
        <w:t>B</w:t>
      </w:r>
      <w:r w:rsidR="00092E5E" w:rsidRPr="0027799E">
        <w:rPr>
          <w:rFonts w:ascii="Times New Roman" w:hAnsi="Times New Roman" w:cs="Times New Roman"/>
          <w:sz w:val="24"/>
          <w:szCs w:val="24"/>
        </w:rPr>
        <w:t xml:space="preserve">usiness,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T</w:t>
      </w:r>
      <w:r w:rsidR="00092E5E" w:rsidRPr="0027799E">
        <w:rPr>
          <w:rFonts w:ascii="Times New Roman" w:hAnsi="Times New Roman" w:cs="Times New Roman"/>
          <w:sz w:val="24"/>
          <w:szCs w:val="24"/>
        </w:rPr>
        <w:t xml:space="preserve">ourism </w:t>
      </w:r>
      <w:r w:rsidRPr="0027799E">
        <w:rPr>
          <w:rFonts w:ascii="Times New Roman" w:hAnsi="Times New Roman" w:cs="Times New Roman"/>
          <w:sz w:val="24"/>
          <w:szCs w:val="24"/>
        </w:rPr>
        <w:t>M</w:t>
      </w:r>
      <w:r w:rsidR="00092E5E" w:rsidRPr="0027799E">
        <w:rPr>
          <w:rFonts w:ascii="Times New Roman" w:hAnsi="Times New Roman" w:cs="Times New Roman"/>
          <w:sz w:val="24"/>
          <w:szCs w:val="24"/>
        </w:rPr>
        <w:t xml:space="preserve">anagement,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I</w:t>
      </w:r>
      <w:r w:rsidR="00092E5E" w:rsidRPr="0027799E">
        <w:rPr>
          <w:rFonts w:ascii="Times New Roman" w:hAnsi="Times New Roman" w:cs="Times New Roman"/>
          <w:sz w:val="24"/>
          <w:szCs w:val="24"/>
        </w:rPr>
        <w:t xml:space="preserve">nternet </w:t>
      </w:r>
      <w:r w:rsidRPr="0027799E">
        <w:rPr>
          <w:rFonts w:ascii="Times New Roman" w:hAnsi="Times New Roman" w:cs="Times New Roman"/>
          <w:sz w:val="24"/>
          <w:szCs w:val="24"/>
        </w:rPr>
        <w:t>F</w:t>
      </w:r>
      <w:r w:rsidR="0016269F" w:rsidRPr="0027799E">
        <w:rPr>
          <w:rFonts w:ascii="Times New Roman" w:hAnsi="Times New Roman" w:cs="Times New Roman"/>
          <w:sz w:val="24"/>
          <w:szCs w:val="24"/>
        </w:rPr>
        <w:t>inance</w:t>
      </w:r>
      <w:r w:rsidR="00092E5E" w:rsidRPr="0027799E">
        <w:rPr>
          <w:rFonts w:ascii="Times New Roman" w:hAnsi="Times New Roman" w:cs="Times New Roman"/>
          <w:sz w:val="24"/>
          <w:szCs w:val="24"/>
        </w:rPr>
        <w:t xml:space="preserve">,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A</w:t>
      </w:r>
      <w:r w:rsidR="00092E5E" w:rsidRPr="0027799E">
        <w:rPr>
          <w:rFonts w:ascii="Times New Roman" w:hAnsi="Times New Roman" w:cs="Times New Roman"/>
          <w:sz w:val="24"/>
          <w:szCs w:val="24"/>
        </w:rPr>
        <w:t>pplied</w:t>
      </w:r>
      <w:r w:rsidRPr="0027799E">
        <w:rPr>
          <w:rFonts w:ascii="Times New Roman" w:hAnsi="Times New Roman" w:cs="Times New Roman"/>
          <w:sz w:val="24"/>
          <w:szCs w:val="24"/>
        </w:rPr>
        <w:t xml:space="preserve"> S</w:t>
      </w:r>
      <w:r w:rsidR="00092E5E" w:rsidRPr="0027799E">
        <w:rPr>
          <w:rFonts w:ascii="Times New Roman" w:hAnsi="Times New Roman" w:cs="Times New Roman"/>
          <w:sz w:val="24"/>
          <w:szCs w:val="24"/>
        </w:rPr>
        <w:t xml:space="preserve">tatistics,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F</w:t>
      </w:r>
      <w:r w:rsidR="0016269F" w:rsidRPr="0027799E">
        <w:rPr>
          <w:rFonts w:ascii="Times New Roman" w:hAnsi="Times New Roman" w:cs="Times New Roman"/>
          <w:sz w:val="24"/>
          <w:szCs w:val="24"/>
        </w:rPr>
        <w:t xml:space="preserve">inancial </w:t>
      </w:r>
      <w:r w:rsidRPr="0027799E">
        <w:rPr>
          <w:rFonts w:ascii="Times New Roman" w:hAnsi="Times New Roman" w:cs="Times New Roman"/>
          <w:sz w:val="24"/>
          <w:szCs w:val="24"/>
        </w:rPr>
        <w:t>M</w:t>
      </w:r>
      <w:r w:rsidR="0016269F" w:rsidRPr="0027799E">
        <w:rPr>
          <w:rFonts w:ascii="Times New Roman" w:hAnsi="Times New Roman" w:cs="Times New Roman"/>
          <w:sz w:val="24"/>
          <w:szCs w:val="24"/>
        </w:rPr>
        <w:t xml:space="preserve">anagement,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Accounting</w:t>
      </w:r>
    </w:p>
    <w:p w:rsidR="00092E5E"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P</w:t>
      </w:r>
      <w:r w:rsidR="00092E5E" w:rsidRPr="0027799E">
        <w:rPr>
          <w:rFonts w:ascii="Times New Roman" w:hAnsi="Times New Roman" w:cs="Times New Roman"/>
          <w:sz w:val="24"/>
          <w:szCs w:val="24"/>
        </w:rPr>
        <w:t>ainting</w:t>
      </w:r>
      <w:r w:rsidR="0016269F" w:rsidRPr="0027799E">
        <w:rPr>
          <w:rFonts w:ascii="Times New Roman" w:hAnsi="Times New Roman" w:cs="Times New Roman"/>
          <w:sz w:val="24"/>
          <w:szCs w:val="24"/>
        </w:rPr>
        <w:t>.</w:t>
      </w:r>
    </w:p>
    <w:p w:rsidR="0016269F" w:rsidRPr="0027799E" w:rsidRDefault="0016269F" w:rsidP="00D808FE">
      <w:pPr>
        <w:rPr>
          <w:rFonts w:ascii="Times New Roman" w:hAnsi="Times New Roman" w:cs="Times New Roman"/>
          <w:sz w:val="24"/>
          <w:szCs w:val="24"/>
        </w:rPr>
      </w:pPr>
    </w:p>
    <w:p w:rsidR="006B1709" w:rsidRPr="0027799E" w:rsidRDefault="000B1325" w:rsidP="000B1325">
      <w:pPr>
        <w:pStyle w:val="a7"/>
        <w:numPr>
          <w:ilvl w:val="0"/>
          <w:numId w:val="1"/>
        </w:numPr>
        <w:ind w:firstLineChars="0"/>
        <w:rPr>
          <w:rFonts w:ascii="Times New Roman" w:hAnsi="Times New Roman" w:cs="Times New Roman"/>
          <w:color w:val="0070C0"/>
          <w:sz w:val="24"/>
          <w:szCs w:val="24"/>
        </w:rPr>
      </w:pPr>
      <w:r w:rsidRPr="0027799E">
        <w:rPr>
          <w:rFonts w:ascii="Times New Roman" w:eastAsia="PMingLiU" w:hAnsi="Times New Roman" w:cs="Times New Roman"/>
          <w:color w:val="0070C0"/>
          <w:sz w:val="24"/>
          <w:szCs w:val="24"/>
          <w:lang w:eastAsia="zh-TW"/>
        </w:rPr>
        <w:t>Full-time</w:t>
      </w:r>
      <w:r w:rsidRPr="0027799E">
        <w:rPr>
          <w:rFonts w:ascii="Times New Roman" w:hAnsi="Times New Roman" w:cs="Times New Roman"/>
          <w:color w:val="0070C0"/>
          <w:sz w:val="24"/>
          <w:szCs w:val="24"/>
        </w:rPr>
        <w:t xml:space="preserve"> </w:t>
      </w:r>
      <w:r w:rsidR="0016269F" w:rsidRPr="0027799E">
        <w:rPr>
          <w:rFonts w:ascii="Times New Roman" w:hAnsi="Times New Roman" w:cs="Times New Roman"/>
          <w:color w:val="0070C0"/>
          <w:sz w:val="24"/>
          <w:szCs w:val="24"/>
        </w:rPr>
        <w:t>M</w:t>
      </w:r>
      <w:r w:rsidR="00092E5E" w:rsidRPr="0027799E">
        <w:rPr>
          <w:rFonts w:ascii="Times New Roman" w:hAnsi="Times New Roman" w:cs="Times New Roman"/>
          <w:color w:val="0070C0"/>
          <w:sz w:val="24"/>
          <w:szCs w:val="24"/>
        </w:rPr>
        <w:t>aster</w:t>
      </w:r>
      <w:r w:rsidR="0016269F" w:rsidRPr="0027799E">
        <w:rPr>
          <w:rFonts w:ascii="Times New Roman" w:hAnsi="Times New Roman" w:cs="Times New Roman"/>
          <w:color w:val="0070C0"/>
          <w:sz w:val="24"/>
          <w:szCs w:val="24"/>
        </w:rPr>
        <w:t xml:space="preserve">’s </w:t>
      </w:r>
      <w:r w:rsidR="004A71D0" w:rsidRPr="0027799E">
        <w:rPr>
          <w:rFonts w:ascii="Times New Roman" w:hAnsi="Times New Roman" w:cs="Times New Roman"/>
          <w:color w:val="0070C0"/>
          <w:sz w:val="24"/>
          <w:szCs w:val="24"/>
        </w:rPr>
        <w:t xml:space="preserve">degree </w:t>
      </w:r>
      <w:r w:rsidR="0016269F" w:rsidRPr="0027799E">
        <w:rPr>
          <w:rFonts w:ascii="Times New Roman" w:hAnsi="Times New Roman" w:cs="Times New Roman"/>
          <w:color w:val="0070C0"/>
          <w:sz w:val="24"/>
          <w:szCs w:val="24"/>
        </w:rPr>
        <w:t>programs</w:t>
      </w:r>
      <w:r w:rsidR="00CD0DB3" w:rsidRPr="0027799E">
        <w:rPr>
          <w:rFonts w:ascii="Times New Roman" w:hAnsi="Times New Roman" w:cs="Times New Roman"/>
          <w:color w:val="0070C0"/>
          <w:sz w:val="24"/>
          <w:szCs w:val="24"/>
        </w:rPr>
        <w:t>:</w:t>
      </w:r>
      <w:r w:rsidR="0016269F" w:rsidRPr="0027799E">
        <w:rPr>
          <w:rFonts w:ascii="Times New Roman" w:hAnsi="Times New Roman" w:cs="Times New Roman"/>
          <w:color w:val="0070C0"/>
          <w:sz w:val="24"/>
          <w:szCs w:val="24"/>
        </w:rPr>
        <w:t xml:space="preserve"> </w:t>
      </w:r>
    </w:p>
    <w:p w:rsidR="006B1709"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I</w:t>
      </w:r>
      <w:r w:rsidR="0016269F" w:rsidRPr="0027799E">
        <w:rPr>
          <w:rFonts w:ascii="Times New Roman" w:hAnsi="Times New Roman" w:cs="Times New Roman"/>
          <w:sz w:val="24"/>
          <w:szCs w:val="24"/>
        </w:rPr>
        <w:t>nternational</w:t>
      </w:r>
      <w:r w:rsidRPr="0027799E">
        <w:rPr>
          <w:rFonts w:ascii="Times New Roman" w:hAnsi="Times New Roman" w:cs="Times New Roman"/>
          <w:sz w:val="24"/>
          <w:szCs w:val="24"/>
        </w:rPr>
        <w:t xml:space="preserve"> B</w:t>
      </w:r>
      <w:r w:rsidR="0016269F" w:rsidRPr="0027799E">
        <w:rPr>
          <w:rFonts w:ascii="Times New Roman" w:hAnsi="Times New Roman" w:cs="Times New Roman"/>
          <w:sz w:val="24"/>
          <w:szCs w:val="24"/>
        </w:rPr>
        <w:t xml:space="preserve">usiness </w:t>
      </w:r>
    </w:p>
    <w:p w:rsidR="00092E5E" w:rsidRPr="0027799E" w:rsidRDefault="006B1709" w:rsidP="006B1709">
      <w:pPr>
        <w:pStyle w:val="a7"/>
        <w:ind w:left="360" w:firstLineChars="0" w:firstLine="0"/>
        <w:rPr>
          <w:rFonts w:ascii="Times New Roman" w:hAnsi="Times New Roman" w:cs="Times New Roman"/>
          <w:sz w:val="24"/>
          <w:szCs w:val="24"/>
        </w:rPr>
      </w:pPr>
      <w:r w:rsidRPr="0027799E">
        <w:rPr>
          <w:rFonts w:ascii="Times New Roman" w:hAnsi="Times New Roman" w:cs="Times New Roman"/>
          <w:sz w:val="24"/>
          <w:szCs w:val="24"/>
        </w:rPr>
        <w:t>T</w:t>
      </w:r>
      <w:r w:rsidR="00092E5E" w:rsidRPr="0027799E">
        <w:rPr>
          <w:rFonts w:ascii="Times New Roman" w:hAnsi="Times New Roman" w:cs="Times New Roman"/>
          <w:sz w:val="24"/>
          <w:szCs w:val="24"/>
        </w:rPr>
        <w:t xml:space="preserve">ourism </w:t>
      </w:r>
      <w:r w:rsidRPr="0027799E">
        <w:rPr>
          <w:rFonts w:ascii="Times New Roman" w:hAnsi="Times New Roman" w:cs="Times New Roman"/>
          <w:sz w:val="24"/>
          <w:szCs w:val="24"/>
        </w:rPr>
        <w:t>M</w:t>
      </w:r>
      <w:r w:rsidR="00092E5E" w:rsidRPr="0027799E">
        <w:rPr>
          <w:rFonts w:ascii="Times New Roman" w:hAnsi="Times New Roman" w:cs="Times New Roman"/>
          <w:sz w:val="24"/>
          <w:szCs w:val="24"/>
        </w:rPr>
        <w:t>anagement</w:t>
      </w:r>
    </w:p>
    <w:p w:rsidR="000B1325" w:rsidRPr="0027799E" w:rsidRDefault="000B1325" w:rsidP="000B1325">
      <w:pPr>
        <w:pStyle w:val="a7"/>
        <w:ind w:firstLine="480"/>
        <w:rPr>
          <w:rFonts w:ascii="Times New Roman" w:hAnsi="Times New Roman" w:cs="Times New Roman"/>
          <w:sz w:val="24"/>
          <w:szCs w:val="24"/>
        </w:rPr>
      </w:pPr>
    </w:p>
    <w:p w:rsidR="000B1325" w:rsidRPr="0027799E" w:rsidRDefault="000B1325" w:rsidP="000B1325">
      <w:pPr>
        <w:pStyle w:val="a7"/>
        <w:numPr>
          <w:ilvl w:val="0"/>
          <w:numId w:val="1"/>
        </w:numPr>
        <w:ind w:firstLineChars="0"/>
        <w:rPr>
          <w:rFonts w:ascii="Times New Roman" w:hAnsi="Times New Roman" w:cs="Times New Roman"/>
          <w:color w:val="0070C0"/>
          <w:sz w:val="24"/>
          <w:szCs w:val="24"/>
        </w:rPr>
      </w:pPr>
      <w:r w:rsidRPr="0027799E">
        <w:rPr>
          <w:rFonts w:ascii="Times New Roman" w:hAnsi="Times New Roman" w:cs="Times New Roman"/>
          <w:color w:val="0070C0"/>
          <w:sz w:val="24"/>
          <w:szCs w:val="24"/>
        </w:rPr>
        <w:t>Chinese language program</w:t>
      </w:r>
    </w:p>
    <w:p w:rsidR="00134F96" w:rsidRPr="0027799E" w:rsidRDefault="00134F96" w:rsidP="00D808FE">
      <w:pPr>
        <w:rPr>
          <w:rFonts w:ascii="Times New Roman" w:eastAsia="PMingLiU" w:hAnsi="Times New Roman" w:cs="Times New Roman"/>
          <w:sz w:val="24"/>
          <w:szCs w:val="24"/>
          <w:lang w:eastAsia="zh-TW"/>
        </w:rPr>
      </w:pPr>
    </w:p>
    <w:p w:rsidR="00134F96" w:rsidRPr="0027799E" w:rsidRDefault="00134F96" w:rsidP="00D808FE">
      <w:pPr>
        <w:rPr>
          <w:rFonts w:ascii="Times New Roman" w:eastAsia="PMingLiU" w:hAnsi="Times New Roman" w:cs="Times New Roman"/>
          <w:sz w:val="24"/>
          <w:szCs w:val="24"/>
          <w:lang w:eastAsia="zh-TW"/>
        </w:rPr>
      </w:pPr>
    </w:p>
    <w:p w:rsidR="00092E5E" w:rsidRPr="0027799E" w:rsidRDefault="006B1A4D" w:rsidP="00D808FE">
      <w:pPr>
        <w:rPr>
          <w:rFonts w:ascii="Times New Roman" w:eastAsia="宋体" w:hAnsi="Times New Roman" w:cs="Times New Roman"/>
          <w:b/>
          <w:color w:val="FF0000"/>
          <w:sz w:val="24"/>
          <w:szCs w:val="24"/>
        </w:rPr>
      </w:pPr>
      <w:r w:rsidRPr="0027799E">
        <w:rPr>
          <w:rFonts w:ascii="Times New Roman" w:eastAsia="宋体" w:hAnsi="Times New Roman" w:cs="Times New Roman"/>
          <w:b/>
          <w:color w:val="FF0000"/>
          <w:sz w:val="24"/>
          <w:szCs w:val="24"/>
          <w:highlight w:val="yellow"/>
        </w:rPr>
        <w:t>3</w:t>
      </w:r>
      <w:r w:rsidR="00092E5E" w:rsidRPr="0027799E">
        <w:rPr>
          <w:rFonts w:ascii="Times New Roman" w:eastAsia="宋体" w:hAnsi="Times New Roman" w:cs="Times New Roman"/>
          <w:b/>
          <w:color w:val="FF0000"/>
          <w:sz w:val="24"/>
          <w:szCs w:val="24"/>
          <w:highlight w:val="yellow"/>
        </w:rPr>
        <w:t xml:space="preserve">. </w:t>
      </w:r>
      <w:r w:rsidR="001B0676" w:rsidRPr="0027799E">
        <w:rPr>
          <w:rFonts w:ascii="Times New Roman" w:eastAsia="宋体" w:hAnsi="Times New Roman" w:cs="Times New Roman"/>
          <w:b/>
          <w:color w:val="FF0000"/>
          <w:sz w:val="24"/>
          <w:szCs w:val="24"/>
          <w:highlight w:val="yellow"/>
        </w:rPr>
        <w:t xml:space="preserve">Length </w:t>
      </w:r>
      <w:r w:rsidR="004A71D0" w:rsidRPr="0027799E">
        <w:rPr>
          <w:rFonts w:ascii="Times New Roman" w:eastAsia="宋体" w:hAnsi="Times New Roman" w:cs="Times New Roman"/>
          <w:b/>
          <w:color w:val="FF0000"/>
          <w:sz w:val="24"/>
          <w:szCs w:val="24"/>
          <w:highlight w:val="yellow"/>
        </w:rPr>
        <w:t xml:space="preserve">of </w:t>
      </w:r>
      <w:r w:rsidR="009F25DE" w:rsidRPr="0027799E">
        <w:rPr>
          <w:rFonts w:ascii="Times New Roman" w:eastAsia="宋体" w:hAnsi="Times New Roman" w:cs="Times New Roman" w:hint="eastAsia"/>
          <w:b/>
          <w:color w:val="FF0000"/>
          <w:sz w:val="24"/>
          <w:szCs w:val="24"/>
          <w:highlight w:val="yellow"/>
        </w:rPr>
        <w:t>p</w:t>
      </w:r>
      <w:r w:rsidR="004A71D0" w:rsidRPr="0027799E">
        <w:rPr>
          <w:rFonts w:ascii="Times New Roman" w:eastAsia="宋体" w:hAnsi="Times New Roman" w:cs="Times New Roman"/>
          <w:b/>
          <w:color w:val="FF0000"/>
          <w:sz w:val="24"/>
          <w:szCs w:val="24"/>
          <w:highlight w:val="yellow"/>
        </w:rPr>
        <w:t>rogram</w:t>
      </w:r>
    </w:p>
    <w:p w:rsidR="00092E5E" w:rsidRPr="0027799E" w:rsidRDefault="004A71D0" w:rsidP="00D808FE">
      <w:pPr>
        <w:rPr>
          <w:rFonts w:ascii="Times New Roman" w:eastAsia="宋体" w:hAnsi="Times New Roman" w:cs="Times New Roman"/>
          <w:sz w:val="24"/>
          <w:szCs w:val="24"/>
        </w:rPr>
      </w:pPr>
      <w:r w:rsidRPr="0027799E">
        <w:rPr>
          <w:rFonts w:ascii="Times New Roman" w:hAnsi="Times New Roman" w:cs="Times New Roman" w:hint="eastAsia"/>
          <w:sz w:val="24"/>
          <w:szCs w:val="24"/>
        </w:rPr>
        <w:t>(</w:t>
      </w:r>
      <w:r w:rsidRPr="0027799E">
        <w:rPr>
          <w:rFonts w:ascii="Times New Roman" w:hAnsi="Times New Roman" w:cs="Times New Roman"/>
          <w:sz w:val="24"/>
          <w:szCs w:val="24"/>
        </w:rPr>
        <w:t xml:space="preserve">1) </w:t>
      </w:r>
      <w:r w:rsidR="00092E5E" w:rsidRPr="0027799E">
        <w:rPr>
          <w:rFonts w:ascii="Times New Roman" w:eastAsia="宋体" w:hAnsi="Times New Roman" w:cs="Times New Roman"/>
          <w:sz w:val="24"/>
          <w:szCs w:val="24"/>
        </w:rPr>
        <w:t xml:space="preserve">Chinese language </w:t>
      </w:r>
      <w:r w:rsidR="004B6BD6" w:rsidRPr="0027799E">
        <w:rPr>
          <w:rFonts w:ascii="Times New Roman" w:eastAsia="宋体" w:hAnsi="Times New Roman" w:cs="Times New Roman"/>
          <w:sz w:val="24"/>
          <w:szCs w:val="24"/>
        </w:rPr>
        <w:t>program</w:t>
      </w:r>
      <w:r w:rsidR="00092E5E" w:rsidRPr="0027799E">
        <w:rPr>
          <w:rFonts w:ascii="Times New Roman" w:eastAsia="宋体" w:hAnsi="Times New Roman" w:cs="Times New Roman"/>
          <w:sz w:val="24"/>
          <w:szCs w:val="24"/>
        </w:rPr>
        <w:t xml:space="preserve">: </w:t>
      </w:r>
      <w:r w:rsidR="00092E5E" w:rsidRPr="00020317">
        <w:rPr>
          <w:rFonts w:ascii="Times New Roman" w:eastAsia="宋体" w:hAnsi="Times New Roman" w:cs="Times New Roman"/>
          <w:color w:val="FF0000"/>
          <w:sz w:val="24"/>
          <w:szCs w:val="24"/>
          <w:highlight w:val="yellow"/>
        </w:rPr>
        <w:t>1</w:t>
      </w:r>
      <w:r w:rsidR="00092E5E" w:rsidRPr="00020317">
        <w:rPr>
          <w:rFonts w:ascii="Times New Roman" w:eastAsia="宋体" w:hAnsi="Times New Roman" w:cs="Times New Roman"/>
          <w:color w:val="FF0000"/>
          <w:sz w:val="24"/>
          <w:szCs w:val="24"/>
        </w:rPr>
        <w:t xml:space="preserve"> </w:t>
      </w:r>
      <w:r w:rsidR="00092E5E" w:rsidRPr="0027799E">
        <w:rPr>
          <w:rFonts w:ascii="Times New Roman" w:eastAsia="宋体" w:hAnsi="Times New Roman" w:cs="Times New Roman"/>
          <w:sz w:val="24"/>
          <w:szCs w:val="24"/>
        </w:rPr>
        <w:t>year</w:t>
      </w:r>
    </w:p>
    <w:p w:rsidR="00092E5E" w:rsidRPr="0027799E" w:rsidRDefault="004A71D0" w:rsidP="00D808FE">
      <w:pPr>
        <w:rPr>
          <w:rFonts w:ascii="Times New Roman" w:eastAsia="宋体" w:hAnsi="Times New Roman" w:cs="Times New Roman"/>
          <w:sz w:val="24"/>
          <w:szCs w:val="24"/>
        </w:rPr>
      </w:pPr>
      <w:r w:rsidRPr="0027799E">
        <w:rPr>
          <w:rFonts w:ascii="Times New Roman" w:hAnsi="Times New Roman" w:cs="Times New Roman" w:hint="eastAsia"/>
          <w:sz w:val="24"/>
          <w:szCs w:val="24"/>
        </w:rPr>
        <w:t>(</w:t>
      </w:r>
      <w:r w:rsidRPr="0027799E">
        <w:rPr>
          <w:rFonts w:ascii="Times New Roman" w:hAnsi="Times New Roman" w:cs="Times New Roman"/>
          <w:sz w:val="24"/>
          <w:szCs w:val="24"/>
        </w:rPr>
        <w:t xml:space="preserve">2) </w:t>
      </w:r>
      <w:r w:rsidR="004C77B0" w:rsidRPr="0027799E">
        <w:rPr>
          <w:rFonts w:ascii="Times New Roman" w:hAnsi="Times New Roman" w:cs="Times New Roman"/>
          <w:sz w:val="24"/>
          <w:szCs w:val="24"/>
        </w:rPr>
        <w:t>Bachelor’s degree programs</w:t>
      </w:r>
      <w:r w:rsidR="00092E5E" w:rsidRPr="0027799E">
        <w:rPr>
          <w:rFonts w:ascii="Times New Roman" w:eastAsia="宋体" w:hAnsi="Times New Roman" w:cs="Times New Roman"/>
          <w:sz w:val="24"/>
          <w:szCs w:val="24"/>
        </w:rPr>
        <w:t xml:space="preserve">: </w:t>
      </w:r>
      <w:r w:rsidR="00092E5E" w:rsidRPr="00020317">
        <w:rPr>
          <w:rFonts w:ascii="Times New Roman" w:eastAsia="宋体" w:hAnsi="Times New Roman" w:cs="Times New Roman"/>
          <w:color w:val="FF0000"/>
          <w:sz w:val="24"/>
          <w:szCs w:val="24"/>
          <w:highlight w:val="yellow"/>
        </w:rPr>
        <w:t>4-5</w:t>
      </w:r>
      <w:r w:rsidR="00092E5E" w:rsidRPr="00020317">
        <w:rPr>
          <w:rFonts w:ascii="Times New Roman" w:eastAsia="宋体" w:hAnsi="Times New Roman" w:cs="Times New Roman"/>
          <w:color w:val="FF0000"/>
          <w:sz w:val="24"/>
          <w:szCs w:val="24"/>
        </w:rPr>
        <w:t xml:space="preserve"> </w:t>
      </w:r>
      <w:r w:rsidR="00092E5E" w:rsidRPr="0027799E">
        <w:rPr>
          <w:rFonts w:ascii="Times New Roman" w:eastAsia="宋体" w:hAnsi="Times New Roman" w:cs="Times New Roman"/>
          <w:sz w:val="24"/>
          <w:szCs w:val="24"/>
        </w:rPr>
        <w:t>years</w:t>
      </w:r>
    </w:p>
    <w:p w:rsidR="00092E5E" w:rsidRPr="0027799E" w:rsidRDefault="004C77B0" w:rsidP="00D808FE">
      <w:pPr>
        <w:rPr>
          <w:rFonts w:ascii="Times New Roman" w:eastAsia="宋体" w:hAnsi="Times New Roman" w:cs="Times New Roman"/>
          <w:sz w:val="24"/>
          <w:szCs w:val="24"/>
        </w:rPr>
      </w:pPr>
      <w:r w:rsidRPr="0027799E">
        <w:rPr>
          <w:rFonts w:ascii="Times New Roman" w:hAnsi="Times New Roman" w:cs="Times New Roman"/>
          <w:sz w:val="24"/>
          <w:szCs w:val="24"/>
        </w:rPr>
        <w:t>(3) Master’s degree programs</w:t>
      </w:r>
      <w:r w:rsidR="00092E5E" w:rsidRPr="0027799E">
        <w:rPr>
          <w:rFonts w:ascii="Times New Roman" w:eastAsia="宋体" w:hAnsi="Times New Roman" w:cs="Times New Roman"/>
          <w:sz w:val="24"/>
          <w:szCs w:val="24"/>
        </w:rPr>
        <w:t>:</w:t>
      </w:r>
      <w:r w:rsidR="00092E5E" w:rsidRPr="00020317">
        <w:rPr>
          <w:rFonts w:ascii="Times New Roman" w:eastAsia="宋体" w:hAnsi="Times New Roman" w:cs="Times New Roman"/>
          <w:color w:val="FF0000"/>
          <w:sz w:val="24"/>
          <w:szCs w:val="24"/>
        </w:rPr>
        <w:t xml:space="preserve"> </w:t>
      </w:r>
      <w:r w:rsidR="00092E5E" w:rsidRPr="00020317">
        <w:rPr>
          <w:rFonts w:ascii="Times New Roman" w:eastAsia="宋体" w:hAnsi="Times New Roman" w:cs="Times New Roman"/>
          <w:color w:val="FF0000"/>
          <w:sz w:val="24"/>
          <w:szCs w:val="24"/>
          <w:highlight w:val="yellow"/>
        </w:rPr>
        <w:t>2-3</w:t>
      </w:r>
      <w:r w:rsidR="00092E5E" w:rsidRPr="00020317">
        <w:rPr>
          <w:rFonts w:ascii="Times New Roman" w:eastAsia="宋体" w:hAnsi="Times New Roman" w:cs="Times New Roman"/>
          <w:color w:val="FF0000"/>
          <w:sz w:val="24"/>
          <w:szCs w:val="24"/>
        </w:rPr>
        <w:t xml:space="preserve"> </w:t>
      </w:r>
      <w:r w:rsidR="00092E5E" w:rsidRPr="0027799E">
        <w:rPr>
          <w:rFonts w:ascii="Times New Roman" w:eastAsia="宋体" w:hAnsi="Times New Roman" w:cs="Times New Roman"/>
          <w:sz w:val="24"/>
          <w:szCs w:val="24"/>
        </w:rPr>
        <w:t>years</w:t>
      </w:r>
    </w:p>
    <w:p w:rsidR="00134F96" w:rsidRPr="0027799E" w:rsidRDefault="00134F96" w:rsidP="00D808FE">
      <w:pPr>
        <w:rPr>
          <w:rFonts w:ascii="Times New Roman" w:eastAsia="PMingLiU" w:hAnsi="Times New Roman" w:cs="Times New Roman"/>
          <w:sz w:val="24"/>
          <w:szCs w:val="24"/>
          <w:lang w:eastAsia="zh-TW"/>
        </w:rPr>
      </w:pPr>
    </w:p>
    <w:p w:rsidR="00092E5E" w:rsidRPr="0027799E" w:rsidRDefault="006B1A4D" w:rsidP="00D808FE">
      <w:pPr>
        <w:rPr>
          <w:rFonts w:ascii="Times New Roman" w:eastAsia="宋体" w:hAnsi="Times New Roman" w:cs="Times New Roman"/>
          <w:b/>
          <w:color w:val="FF0000"/>
          <w:sz w:val="24"/>
          <w:szCs w:val="24"/>
        </w:rPr>
      </w:pPr>
      <w:r w:rsidRPr="0027799E">
        <w:rPr>
          <w:rFonts w:ascii="Times New Roman" w:eastAsia="宋体" w:hAnsi="Times New Roman" w:cs="Times New Roman"/>
          <w:b/>
          <w:color w:val="FF0000"/>
          <w:sz w:val="24"/>
          <w:szCs w:val="24"/>
          <w:highlight w:val="yellow"/>
        </w:rPr>
        <w:lastRenderedPageBreak/>
        <w:t>4</w:t>
      </w:r>
      <w:r w:rsidR="00092E5E" w:rsidRPr="0027799E">
        <w:rPr>
          <w:rFonts w:ascii="Times New Roman" w:eastAsia="宋体" w:hAnsi="Times New Roman" w:cs="Times New Roman"/>
          <w:b/>
          <w:color w:val="FF0000"/>
          <w:sz w:val="24"/>
          <w:szCs w:val="24"/>
          <w:highlight w:val="yellow"/>
        </w:rPr>
        <w:t xml:space="preserve">. </w:t>
      </w:r>
      <w:r w:rsidR="00306A60" w:rsidRPr="0027799E">
        <w:rPr>
          <w:rFonts w:ascii="Times New Roman" w:eastAsia="宋体" w:hAnsi="Times New Roman" w:cs="Times New Roman"/>
          <w:b/>
          <w:color w:val="FF0000"/>
          <w:sz w:val="24"/>
          <w:szCs w:val="24"/>
          <w:highlight w:val="yellow"/>
        </w:rPr>
        <w:t xml:space="preserve">Cultivation </w:t>
      </w:r>
      <w:r w:rsidR="00306A60" w:rsidRPr="0027799E">
        <w:rPr>
          <w:rFonts w:ascii="Times New Roman" w:eastAsia="宋体" w:hAnsi="Times New Roman" w:cs="Times New Roman" w:hint="eastAsia"/>
          <w:b/>
          <w:color w:val="FF0000"/>
          <w:sz w:val="24"/>
          <w:szCs w:val="24"/>
          <w:highlight w:val="yellow"/>
        </w:rPr>
        <w:t>mod</w:t>
      </w:r>
      <w:r w:rsidR="00306A60" w:rsidRPr="0027799E">
        <w:rPr>
          <w:rFonts w:ascii="Times New Roman" w:eastAsia="宋体" w:hAnsi="Times New Roman" w:cs="Times New Roman"/>
          <w:b/>
          <w:color w:val="FF0000"/>
          <w:sz w:val="24"/>
          <w:szCs w:val="24"/>
          <w:highlight w:val="yellow"/>
        </w:rPr>
        <w:t>ule</w:t>
      </w:r>
      <w:r w:rsidR="00990125" w:rsidRPr="0027799E">
        <w:rPr>
          <w:rFonts w:ascii="Times New Roman" w:eastAsia="宋体" w:hAnsi="Times New Roman" w:cs="Times New Roman"/>
          <w:b/>
          <w:color w:val="FF0000"/>
          <w:sz w:val="24"/>
          <w:szCs w:val="24"/>
          <w:highlight w:val="yellow"/>
        </w:rPr>
        <w:t>s</w:t>
      </w:r>
    </w:p>
    <w:p w:rsidR="00092E5E" w:rsidRPr="0027799E" w:rsidRDefault="00990125" w:rsidP="00D808FE">
      <w:pPr>
        <w:rPr>
          <w:rFonts w:ascii="Times New Roman" w:eastAsia="宋体" w:hAnsi="Times New Roman" w:cs="Times New Roman"/>
          <w:sz w:val="24"/>
          <w:szCs w:val="24"/>
        </w:rPr>
      </w:pPr>
      <w:r w:rsidRPr="0027799E">
        <w:rPr>
          <w:rFonts w:ascii="Times New Roman" w:hAnsi="Times New Roman" w:cs="Times New Roman" w:hint="eastAsia"/>
          <w:sz w:val="24"/>
          <w:szCs w:val="24"/>
        </w:rPr>
        <w:t>(</w:t>
      </w:r>
      <w:r w:rsidRPr="0027799E">
        <w:rPr>
          <w:rFonts w:ascii="Times New Roman" w:hAnsi="Times New Roman" w:cs="Times New Roman"/>
          <w:sz w:val="24"/>
          <w:szCs w:val="24"/>
        </w:rPr>
        <w:t xml:space="preserve">1) </w:t>
      </w:r>
      <w:r w:rsidR="00092E5E" w:rsidRPr="00020317">
        <w:rPr>
          <w:rFonts w:ascii="Times New Roman" w:eastAsia="宋体" w:hAnsi="Times New Roman" w:cs="Times New Roman"/>
          <w:color w:val="0070C0"/>
          <w:sz w:val="24"/>
          <w:szCs w:val="24"/>
        </w:rPr>
        <w:t xml:space="preserve">Chinese language </w:t>
      </w:r>
      <w:r w:rsidR="006D0310" w:rsidRPr="00020317">
        <w:rPr>
          <w:rFonts w:ascii="Times New Roman" w:eastAsia="宋体" w:hAnsi="Times New Roman" w:cs="Times New Roman"/>
          <w:color w:val="0070C0"/>
          <w:sz w:val="24"/>
          <w:szCs w:val="24"/>
        </w:rPr>
        <w:t>students</w:t>
      </w:r>
      <w:r w:rsidR="00092E5E" w:rsidRPr="0027799E">
        <w:rPr>
          <w:rFonts w:ascii="Times New Roman" w:eastAsia="宋体" w:hAnsi="Times New Roman" w:cs="Times New Roman"/>
          <w:sz w:val="24"/>
          <w:szCs w:val="24"/>
        </w:rPr>
        <w:t>: one year of Chinese language learning</w:t>
      </w:r>
    </w:p>
    <w:p w:rsidR="00092E5E" w:rsidRPr="0027799E" w:rsidRDefault="00990125" w:rsidP="00D808FE">
      <w:pPr>
        <w:rPr>
          <w:rFonts w:ascii="Times New Roman" w:eastAsia="宋体" w:hAnsi="Times New Roman" w:cs="Times New Roman"/>
          <w:sz w:val="24"/>
          <w:szCs w:val="24"/>
        </w:rPr>
      </w:pPr>
      <w:r w:rsidRPr="0027799E">
        <w:rPr>
          <w:rFonts w:ascii="Times New Roman" w:hAnsi="Times New Roman" w:cs="Times New Roman" w:hint="eastAsia"/>
          <w:sz w:val="24"/>
          <w:szCs w:val="24"/>
        </w:rPr>
        <w:t>(</w:t>
      </w:r>
      <w:r w:rsidRPr="0027799E">
        <w:rPr>
          <w:rFonts w:ascii="Times New Roman" w:hAnsi="Times New Roman" w:cs="Times New Roman"/>
          <w:sz w:val="24"/>
          <w:szCs w:val="24"/>
        </w:rPr>
        <w:t xml:space="preserve">2) </w:t>
      </w:r>
      <w:r w:rsidRPr="00020317">
        <w:rPr>
          <w:rFonts w:ascii="Times New Roman" w:eastAsia="宋体" w:hAnsi="Times New Roman" w:cs="Times New Roman"/>
          <w:color w:val="0070C0"/>
          <w:sz w:val="24"/>
          <w:szCs w:val="24"/>
        </w:rPr>
        <w:t>U</w:t>
      </w:r>
      <w:r w:rsidR="00092E5E" w:rsidRPr="00020317">
        <w:rPr>
          <w:rFonts w:ascii="Times New Roman" w:eastAsia="宋体" w:hAnsi="Times New Roman" w:cs="Times New Roman"/>
          <w:color w:val="0070C0"/>
          <w:sz w:val="24"/>
          <w:szCs w:val="24"/>
        </w:rPr>
        <w:t>ndergraduate</w:t>
      </w:r>
      <w:r w:rsidRPr="00020317">
        <w:rPr>
          <w:rFonts w:ascii="Times New Roman" w:eastAsia="宋体" w:hAnsi="Times New Roman" w:cs="Times New Roman"/>
          <w:color w:val="0070C0"/>
          <w:sz w:val="24"/>
          <w:szCs w:val="24"/>
        </w:rPr>
        <w:t>s</w:t>
      </w:r>
      <w:r w:rsidR="00092E5E" w:rsidRPr="00020317">
        <w:rPr>
          <w:rFonts w:ascii="Times New Roman" w:eastAsia="宋体" w:hAnsi="Times New Roman" w:cs="Times New Roman"/>
          <w:color w:val="0070C0"/>
          <w:sz w:val="24"/>
          <w:szCs w:val="24"/>
        </w:rPr>
        <w:t>:</w:t>
      </w:r>
    </w:p>
    <w:p w:rsidR="00092E5E" w:rsidRPr="0027799E" w:rsidRDefault="007E05E0" w:rsidP="00C944CF">
      <w:pPr>
        <w:rPr>
          <w:rFonts w:ascii="Times New Roman" w:eastAsia="宋体" w:hAnsi="Times New Roman" w:cs="Times New Roman"/>
          <w:sz w:val="24"/>
          <w:szCs w:val="24"/>
        </w:rPr>
      </w:pPr>
      <w:r w:rsidRPr="0027799E">
        <w:rPr>
          <w:rFonts w:ascii="Times New Roman" w:eastAsia="宋体" w:hAnsi="Times New Roman" w:cs="Times New Roman"/>
          <w:sz w:val="24"/>
          <w:szCs w:val="24"/>
        </w:rPr>
        <w:t>AUFE</w:t>
      </w:r>
      <w:r w:rsidR="00990125" w:rsidRPr="0027799E">
        <w:rPr>
          <w:rFonts w:ascii="Times New Roman" w:eastAsia="宋体" w:hAnsi="Times New Roman" w:cs="Times New Roman"/>
          <w:sz w:val="24"/>
          <w:szCs w:val="24"/>
        </w:rPr>
        <w:t xml:space="preserve"> adopts the "1 + 3" cultivation </w:t>
      </w:r>
      <w:r w:rsidRPr="0027799E">
        <w:rPr>
          <w:rFonts w:ascii="Times New Roman" w:eastAsia="宋体" w:hAnsi="Times New Roman" w:cs="Times New Roman"/>
          <w:sz w:val="24"/>
          <w:szCs w:val="24"/>
        </w:rPr>
        <w:t>program</w:t>
      </w:r>
      <w:r w:rsidR="00990125" w:rsidRPr="0027799E">
        <w:rPr>
          <w:rFonts w:ascii="Times New Roman" w:eastAsia="宋体" w:hAnsi="Times New Roman" w:cs="Times New Roman"/>
          <w:sz w:val="24"/>
          <w:szCs w:val="24"/>
        </w:rPr>
        <w:t>.</w:t>
      </w:r>
      <w:r w:rsidR="00092E5E" w:rsidRPr="0027799E">
        <w:rPr>
          <w:rFonts w:ascii="Times New Roman" w:eastAsia="宋体" w:hAnsi="Times New Roman" w:cs="Times New Roman"/>
          <w:sz w:val="24"/>
          <w:szCs w:val="24"/>
        </w:rPr>
        <w:t xml:space="preserve"> </w:t>
      </w:r>
      <w:r w:rsidR="00DF063E" w:rsidRPr="0027799E">
        <w:rPr>
          <w:rFonts w:ascii="Times New Roman" w:eastAsia="宋体" w:hAnsi="Times New Roman" w:cs="Times New Roman"/>
          <w:sz w:val="24"/>
          <w:szCs w:val="24"/>
        </w:rPr>
        <w:t>In the first year, s</w:t>
      </w:r>
      <w:r w:rsidR="00092E5E" w:rsidRPr="0027799E">
        <w:rPr>
          <w:rFonts w:ascii="Times New Roman" w:eastAsia="宋体" w:hAnsi="Times New Roman" w:cs="Times New Roman"/>
          <w:sz w:val="24"/>
          <w:szCs w:val="24"/>
        </w:rPr>
        <w:t xml:space="preserve">tudents learn Chinese </w:t>
      </w:r>
      <w:r w:rsidR="00DF063E" w:rsidRPr="0027799E">
        <w:rPr>
          <w:rFonts w:ascii="Times New Roman" w:eastAsia="宋体" w:hAnsi="Times New Roman" w:cs="Times New Roman"/>
          <w:sz w:val="24"/>
          <w:szCs w:val="24"/>
        </w:rPr>
        <w:t xml:space="preserve">language </w:t>
      </w:r>
      <w:r w:rsidR="00990125" w:rsidRPr="0027799E">
        <w:rPr>
          <w:rFonts w:ascii="Times New Roman" w:eastAsia="宋体" w:hAnsi="Times New Roman" w:cs="Times New Roman"/>
          <w:sz w:val="24"/>
          <w:szCs w:val="24"/>
        </w:rPr>
        <w:t>and take the HSK</w:t>
      </w:r>
      <w:r w:rsidR="00DF063E" w:rsidRPr="0027799E">
        <w:rPr>
          <w:rFonts w:ascii="Times New Roman" w:eastAsia="宋体" w:hAnsi="Times New Roman" w:cs="Times New Roman"/>
          <w:sz w:val="24"/>
          <w:szCs w:val="24"/>
        </w:rPr>
        <w:t xml:space="preserve"> level 4 test.</w:t>
      </w:r>
      <w:r w:rsidR="00990125" w:rsidRPr="0027799E">
        <w:rPr>
          <w:rFonts w:ascii="Times New Roman" w:eastAsia="宋体" w:hAnsi="Times New Roman" w:cs="Times New Roman"/>
          <w:sz w:val="24"/>
          <w:szCs w:val="24"/>
        </w:rPr>
        <w:t xml:space="preserve"> If they </w:t>
      </w:r>
      <w:r w:rsidR="00092E5E" w:rsidRPr="0027799E">
        <w:rPr>
          <w:rFonts w:ascii="Times New Roman" w:eastAsia="宋体" w:hAnsi="Times New Roman" w:cs="Times New Roman"/>
          <w:sz w:val="24"/>
          <w:szCs w:val="24"/>
        </w:rPr>
        <w:t>pass</w:t>
      </w:r>
      <w:r w:rsidR="00990125" w:rsidRPr="0027799E">
        <w:rPr>
          <w:rFonts w:ascii="Times New Roman" w:eastAsia="宋体" w:hAnsi="Times New Roman" w:cs="Times New Roman"/>
          <w:sz w:val="24"/>
          <w:szCs w:val="24"/>
        </w:rPr>
        <w:t xml:space="preserve"> the </w:t>
      </w:r>
      <w:r w:rsidR="00DF063E" w:rsidRPr="0027799E">
        <w:rPr>
          <w:rFonts w:ascii="Times New Roman" w:eastAsia="宋体" w:hAnsi="Times New Roman" w:cs="Times New Roman"/>
          <w:sz w:val="24"/>
          <w:szCs w:val="24"/>
        </w:rPr>
        <w:t>test</w:t>
      </w:r>
      <w:r w:rsidR="00092E5E" w:rsidRPr="0027799E">
        <w:rPr>
          <w:rFonts w:ascii="Times New Roman" w:eastAsia="宋体" w:hAnsi="Times New Roman" w:cs="Times New Roman"/>
          <w:sz w:val="24"/>
          <w:szCs w:val="24"/>
        </w:rPr>
        <w:t xml:space="preserve">, they </w:t>
      </w:r>
      <w:r w:rsidR="00990125" w:rsidRPr="0027799E">
        <w:rPr>
          <w:rFonts w:ascii="Times New Roman" w:eastAsia="宋体" w:hAnsi="Times New Roman" w:cs="Times New Roman"/>
          <w:sz w:val="24"/>
          <w:szCs w:val="24"/>
        </w:rPr>
        <w:t>switch to</w:t>
      </w:r>
      <w:r w:rsidR="00092E5E" w:rsidRPr="0027799E">
        <w:rPr>
          <w:rFonts w:ascii="Times New Roman" w:eastAsia="宋体" w:hAnsi="Times New Roman" w:cs="Times New Roman"/>
          <w:sz w:val="24"/>
          <w:szCs w:val="24"/>
        </w:rPr>
        <w:t xml:space="preserve"> </w:t>
      </w:r>
      <w:r w:rsidR="00990125" w:rsidRPr="0027799E">
        <w:rPr>
          <w:rFonts w:ascii="Times New Roman" w:eastAsia="宋体" w:hAnsi="Times New Roman" w:cs="Times New Roman"/>
          <w:sz w:val="24"/>
          <w:szCs w:val="24"/>
        </w:rPr>
        <w:t>degree</w:t>
      </w:r>
      <w:r w:rsidR="00887909" w:rsidRPr="0027799E">
        <w:rPr>
          <w:rFonts w:ascii="Times New Roman" w:eastAsia="宋体" w:hAnsi="Times New Roman" w:cs="Times New Roman"/>
          <w:sz w:val="24"/>
          <w:szCs w:val="24"/>
        </w:rPr>
        <w:t>-oriented</w:t>
      </w:r>
      <w:r w:rsidR="00990125" w:rsidRPr="0027799E">
        <w:rPr>
          <w:rFonts w:ascii="Times New Roman" w:eastAsia="宋体" w:hAnsi="Times New Roman" w:cs="Times New Roman"/>
          <w:sz w:val="24"/>
          <w:szCs w:val="24"/>
        </w:rPr>
        <w:t xml:space="preserve"> course</w:t>
      </w:r>
      <w:r w:rsidR="00C944CF" w:rsidRPr="0027799E">
        <w:rPr>
          <w:rFonts w:ascii="Times New Roman" w:eastAsia="宋体" w:hAnsi="Times New Roman" w:cs="Times New Roman"/>
          <w:sz w:val="24"/>
          <w:szCs w:val="24"/>
        </w:rPr>
        <w:t>s</w:t>
      </w:r>
      <w:r w:rsidR="00887909" w:rsidRPr="0027799E">
        <w:rPr>
          <w:rFonts w:ascii="Times New Roman" w:eastAsia="宋体" w:hAnsi="Times New Roman" w:cs="Times New Roman"/>
          <w:sz w:val="24"/>
          <w:szCs w:val="24"/>
        </w:rPr>
        <w:t xml:space="preserve"> learning</w:t>
      </w:r>
      <w:r w:rsidR="00092E5E" w:rsidRPr="0027799E">
        <w:rPr>
          <w:rFonts w:ascii="Times New Roman" w:eastAsia="宋体" w:hAnsi="Times New Roman" w:cs="Times New Roman"/>
          <w:sz w:val="24"/>
          <w:szCs w:val="24"/>
        </w:rPr>
        <w:t xml:space="preserve"> </w:t>
      </w:r>
      <w:r w:rsidR="00990125" w:rsidRPr="0027799E">
        <w:rPr>
          <w:rFonts w:ascii="Times New Roman" w:eastAsia="宋体" w:hAnsi="Times New Roman" w:cs="Times New Roman"/>
          <w:sz w:val="24"/>
          <w:szCs w:val="24"/>
        </w:rPr>
        <w:t>in the next three years</w:t>
      </w:r>
      <w:r w:rsidR="00887909" w:rsidRPr="0027799E">
        <w:rPr>
          <w:rFonts w:ascii="Times New Roman" w:eastAsia="宋体" w:hAnsi="Times New Roman" w:cs="Times New Roman"/>
          <w:sz w:val="24"/>
          <w:szCs w:val="24"/>
        </w:rPr>
        <w:t>. If they fai</w:t>
      </w:r>
      <w:r w:rsidR="00C944CF" w:rsidRPr="0027799E">
        <w:rPr>
          <w:rFonts w:ascii="Times New Roman" w:eastAsia="宋体" w:hAnsi="Times New Roman" w:cs="Times New Roman"/>
          <w:sz w:val="24"/>
          <w:szCs w:val="24"/>
        </w:rPr>
        <w:t>l</w:t>
      </w:r>
      <w:r w:rsidR="00887909" w:rsidRPr="0027799E">
        <w:rPr>
          <w:rFonts w:ascii="Times New Roman" w:eastAsia="宋体" w:hAnsi="Times New Roman" w:cs="Times New Roman"/>
          <w:sz w:val="24"/>
          <w:szCs w:val="24"/>
        </w:rPr>
        <w:t xml:space="preserve">, they </w:t>
      </w:r>
      <w:r w:rsidR="00092E5E" w:rsidRPr="0027799E">
        <w:rPr>
          <w:rFonts w:ascii="Times New Roman" w:eastAsia="宋体" w:hAnsi="Times New Roman" w:cs="Times New Roman"/>
          <w:sz w:val="24"/>
          <w:szCs w:val="24"/>
        </w:rPr>
        <w:t>need to continue to learn Chinese for one more year.</w:t>
      </w:r>
    </w:p>
    <w:p w:rsidR="00990125" w:rsidRPr="0027799E" w:rsidRDefault="00990125" w:rsidP="00D808FE">
      <w:pPr>
        <w:rPr>
          <w:rFonts w:ascii="Times New Roman" w:eastAsia="宋体" w:hAnsi="Times New Roman" w:cs="Times New Roman"/>
          <w:sz w:val="24"/>
          <w:szCs w:val="24"/>
        </w:rPr>
      </w:pPr>
    </w:p>
    <w:p w:rsidR="00092E5E" w:rsidRPr="0027799E" w:rsidRDefault="00806924" w:rsidP="00D808FE">
      <w:pPr>
        <w:rPr>
          <w:rFonts w:ascii="Times New Roman" w:hAnsi="Times New Roman" w:cs="Times New Roman"/>
          <w:sz w:val="24"/>
          <w:szCs w:val="24"/>
        </w:rPr>
      </w:pPr>
      <w:r w:rsidRPr="0027799E">
        <w:rPr>
          <w:rFonts w:ascii="Times New Roman" w:hAnsi="Times New Roman" w:cs="Times New Roman"/>
          <w:sz w:val="24"/>
          <w:szCs w:val="24"/>
        </w:rPr>
        <w:t xml:space="preserve">(3) </w:t>
      </w:r>
      <w:r w:rsidR="000317F4" w:rsidRPr="00020317">
        <w:rPr>
          <w:rFonts w:ascii="Times New Roman" w:hAnsi="Times New Roman" w:cs="Times New Roman"/>
          <w:color w:val="0070C0"/>
          <w:sz w:val="24"/>
          <w:szCs w:val="24"/>
        </w:rPr>
        <w:t>Graduate st</w:t>
      </w:r>
      <w:r w:rsidR="00086624" w:rsidRPr="00020317">
        <w:rPr>
          <w:rFonts w:ascii="Times New Roman" w:hAnsi="Times New Roman" w:cs="Times New Roman"/>
          <w:color w:val="0070C0"/>
          <w:sz w:val="24"/>
          <w:szCs w:val="24"/>
        </w:rPr>
        <w:t>ud</w:t>
      </w:r>
      <w:r w:rsidR="000317F4" w:rsidRPr="00020317">
        <w:rPr>
          <w:rFonts w:ascii="Times New Roman" w:hAnsi="Times New Roman" w:cs="Times New Roman"/>
          <w:color w:val="0070C0"/>
          <w:sz w:val="24"/>
          <w:szCs w:val="24"/>
        </w:rPr>
        <w:t>ents</w:t>
      </w:r>
      <w:r w:rsidR="00092E5E" w:rsidRPr="00020317">
        <w:rPr>
          <w:rFonts w:ascii="Times New Roman" w:hAnsi="Times New Roman" w:cs="Times New Roman"/>
          <w:color w:val="0070C0"/>
          <w:sz w:val="24"/>
          <w:szCs w:val="24"/>
        </w:rPr>
        <w:t>:</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 xml:space="preserve">(1) For </w:t>
      </w:r>
      <w:r w:rsidR="007E05E0" w:rsidRPr="0027799E">
        <w:rPr>
          <w:rFonts w:ascii="Times New Roman" w:hAnsi="Times New Roman" w:cs="Times New Roman"/>
          <w:sz w:val="24"/>
          <w:szCs w:val="24"/>
        </w:rPr>
        <w:t>students who have graduated</w:t>
      </w:r>
      <w:r w:rsidRPr="0027799E">
        <w:rPr>
          <w:rFonts w:ascii="Times New Roman" w:hAnsi="Times New Roman" w:cs="Times New Roman"/>
          <w:sz w:val="24"/>
          <w:szCs w:val="24"/>
        </w:rPr>
        <w:t xml:space="preserve"> from AUFE or those who have passed HSK level 5, </w:t>
      </w:r>
      <w:r w:rsidR="007E05E0" w:rsidRPr="0027799E">
        <w:rPr>
          <w:rFonts w:ascii="Times New Roman" w:hAnsi="Times New Roman" w:cs="Times New Roman"/>
          <w:sz w:val="24"/>
          <w:szCs w:val="24"/>
        </w:rPr>
        <w:t xml:space="preserve">AUFE adopts </w:t>
      </w:r>
      <w:r w:rsidRPr="0027799E">
        <w:rPr>
          <w:rFonts w:ascii="Times New Roman" w:hAnsi="Times New Roman" w:cs="Times New Roman"/>
          <w:sz w:val="24"/>
          <w:szCs w:val="24"/>
        </w:rPr>
        <w:t>the two-year</w:t>
      </w:r>
      <w:r w:rsidR="007E05E0" w:rsidRPr="0027799E">
        <w:rPr>
          <w:rFonts w:ascii="Times New Roman" w:hAnsi="Times New Roman" w:cs="Times New Roman"/>
          <w:sz w:val="24"/>
          <w:szCs w:val="24"/>
        </w:rPr>
        <w:t xml:space="preserve"> program. Applicants</w:t>
      </w:r>
      <w:r w:rsidRPr="0027799E">
        <w:rPr>
          <w:rFonts w:ascii="Times New Roman" w:hAnsi="Times New Roman" w:cs="Times New Roman"/>
          <w:sz w:val="24"/>
          <w:szCs w:val="24"/>
        </w:rPr>
        <w:t xml:space="preserve"> can have direct access to professional courses.</w:t>
      </w:r>
    </w:p>
    <w:p w:rsidR="007E05E0" w:rsidRPr="0027799E" w:rsidRDefault="007E05E0" w:rsidP="00D808FE">
      <w:pPr>
        <w:rPr>
          <w:rFonts w:ascii="Times New Roman" w:hAnsi="Times New Roman" w:cs="Times New Roman"/>
          <w:sz w:val="24"/>
          <w:szCs w:val="24"/>
        </w:rPr>
      </w:pP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 xml:space="preserve">(2) For students who fail to pass HSK level 5, </w:t>
      </w:r>
      <w:r w:rsidR="007E05E0" w:rsidRPr="0027799E">
        <w:rPr>
          <w:rFonts w:ascii="Times New Roman" w:hAnsi="Times New Roman" w:cs="Times New Roman"/>
          <w:sz w:val="24"/>
          <w:szCs w:val="24"/>
        </w:rPr>
        <w:t>AUFE adopts the "1+2" cultivation program. Applicants</w:t>
      </w:r>
      <w:r w:rsidR="001254BA" w:rsidRPr="0027799E">
        <w:rPr>
          <w:rFonts w:ascii="Times New Roman" w:hAnsi="Times New Roman" w:cs="Times New Roman"/>
          <w:sz w:val="24"/>
          <w:szCs w:val="24"/>
        </w:rPr>
        <w:t xml:space="preserve"> need to</w:t>
      </w:r>
      <w:r w:rsidR="007E05E0" w:rsidRPr="0027799E">
        <w:rPr>
          <w:rFonts w:ascii="Times New Roman" w:hAnsi="Times New Roman" w:cs="Times New Roman"/>
          <w:sz w:val="24"/>
          <w:szCs w:val="24"/>
        </w:rPr>
        <w:t xml:space="preserve"> </w:t>
      </w:r>
      <w:r w:rsidR="00735DD3" w:rsidRPr="0027799E">
        <w:rPr>
          <w:rFonts w:ascii="Times New Roman" w:hAnsi="Times New Roman" w:cs="Times New Roman"/>
          <w:sz w:val="24"/>
          <w:szCs w:val="24"/>
        </w:rPr>
        <w:t>learn Chinese in the first year</w:t>
      </w:r>
      <w:r w:rsidRPr="0027799E">
        <w:rPr>
          <w:rFonts w:ascii="Times New Roman" w:hAnsi="Times New Roman" w:cs="Times New Roman"/>
          <w:sz w:val="24"/>
          <w:szCs w:val="24"/>
        </w:rPr>
        <w:t xml:space="preserve"> and </w:t>
      </w:r>
      <w:r w:rsidR="00735DD3" w:rsidRPr="0027799E">
        <w:rPr>
          <w:rFonts w:ascii="Times New Roman" w:hAnsi="Times New Roman" w:cs="Times New Roman"/>
          <w:sz w:val="24"/>
          <w:szCs w:val="24"/>
        </w:rPr>
        <w:t>take</w:t>
      </w:r>
      <w:r w:rsidRPr="0027799E">
        <w:rPr>
          <w:rFonts w:ascii="Times New Roman" w:hAnsi="Times New Roman" w:cs="Times New Roman"/>
          <w:sz w:val="24"/>
          <w:szCs w:val="24"/>
        </w:rPr>
        <w:t xml:space="preserve"> professional course</w:t>
      </w:r>
      <w:r w:rsidR="00E23D1E" w:rsidRPr="0027799E">
        <w:rPr>
          <w:rFonts w:ascii="Times New Roman" w:hAnsi="Times New Roman" w:cs="Times New Roman"/>
          <w:sz w:val="24"/>
          <w:szCs w:val="24"/>
        </w:rPr>
        <w:t>s</w:t>
      </w:r>
      <w:r w:rsidRPr="0027799E">
        <w:rPr>
          <w:rFonts w:ascii="Times New Roman" w:hAnsi="Times New Roman" w:cs="Times New Roman"/>
          <w:sz w:val="24"/>
          <w:szCs w:val="24"/>
        </w:rPr>
        <w:t xml:space="preserve"> in </w:t>
      </w:r>
      <w:r w:rsidR="00735DD3" w:rsidRPr="0027799E">
        <w:rPr>
          <w:rFonts w:ascii="Times New Roman" w:hAnsi="Times New Roman" w:cs="Times New Roman"/>
          <w:sz w:val="24"/>
          <w:szCs w:val="24"/>
        </w:rPr>
        <w:t xml:space="preserve">the </w:t>
      </w:r>
      <w:r w:rsidRPr="0027799E">
        <w:rPr>
          <w:rFonts w:ascii="Times New Roman" w:hAnsi="Times New Roman" w:cs="Times New Roman"/>
          <w:sz w:val="24"/>
          <w:szCs w:val="24"/>
        </w:rPr>
        <w:t>second and third year.</w:t>
      </w:r>
    </w:p>
    <w:p w:rsidR="007E05E0" w:rsidRPr="0027799E" w:rsidRDefault="007E05E0" w:rsidP="00D808FE">
      <w:pPr>
        <w:rPr>
          <w:rFonts w:ascii="Times New Roman" w:hAnsi="Times New Roman" w:cs="Times New Roman"/>
          <w:sz w:val="24"/>
          <w:szCs w:val="24"/>
        </w:rPr>
      </w:pPr>
    </w:p>
    <w:p w:rsidR="00092E5E" w:rsidRPr="0027799E" w:rsidRDefault="006B1A4D" w:rsidP="00D808FE">
      <w:pPr>
        <w:rPr>
          <w:rFonts w:ascii="Times New Roman" w:hAnsi="Times New Roman" w:cs="Times New Roman"/>
          <w:b/>
          <w:color w:val="FF0000"/>
          <w:sz w:val="24"/>
          <w:szCs w:val="24"/>
        </w:rPr>
      </w:pPr>
      <w:r w:rsidRPr="0027799E">
        <w:rPr>
          <w:rFonts w:ascii="Times New Roman" w:hAnsi="Times New Roman" w:cs="Times New Roman"/>
          <w:b/>
          <w:color w:val="FF0000"/>
          <w:sz w:val="24"/>
          <w:szCs w:val="24"/>
          <w:highlight w:val="yellow"/>
        </w:rPr>
        <w:t>5</w:t>
      </w:r>
      <w:r w:rsidR="00092E5E" w:rsidRPr="0027799E">
        <w:rPr>
          <w:rFonts w:ascii="Times New Roman" w:hAnsi="Times New Roman" w:cs="Times New Roman"/>
          <w:b/>
          <w:color w:val="FF0000"/>
          <w:sz w:val="24"/>
          <w:szCs w:val="24"/>
          <w:highlight w:val="yellow"/>
        </w:rPr>
        <w:t xml:space="preserve">. </w:t>
      </w:r>
      <w:r w:rsidR="00086624" w:rsidRPr="0027799E">
        <w:rPr>
          <w:rFonts w:ascii="Times New Roman" w:hAnsi="Times New Roman" w:cs="Times New Roman"/>
          <w:b/>
          <w:color w:val="FF0000"/>
          <w:sz w:val="24"/>
          <w:szCs w:val="24"/>
          <w:highlight w:val="yellow"/>
        </w:rPr>
        <w:t xml:space="preserve">Program </w:t>
      </w:r>
      <w:r w:rsidR="00E22D7B" w:rsidRPr="0027799E">
        <w:rPr>
          <w:rFonts w:ascii="Times New Roman" w:hAnsi="Times New Roman" w:cs="Times New Roman"/>
          <w:b/>
          <w:color w:val="FF0000"/>
          <w:sz w:val="24"/>
          <w:szCs w:val="24"/>
          <w:highlight w:val="yellow"/>
        </w:rPr>
        <w:t>c</w:t>
      </w:r>
      <w:r w:rsidR="00086624" w:rsidRPr="0027799E">
        <w:rPr>
          <w:rFonts w:ascii="Times New Roman" w:hAnsi="Times New Roman" w:cs="Times New Roman"/>
          <w:b/>
          <w:color w:val="FF0000"/>
          <w:sz w:val="24"/>
          <w:szCs w:val="24"/>
          <w:highlight w:val="yellow"/>
        </w:rPr>
        <w:t>ommencement</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September 202</w:t>
      </w:r>
      <w:r w:rsidR="009E449E">
        <w:rPr>
          <w:rFonts w:ascii="Times New Roman" w:hAnsi="Times New Roman" w:cs="Times New Roman"/>
          <w:sz w:val="24"/>
          <w:szCs w:val="24"/>
        </w:rPr>
        <w:t>3</w:t>
      </w:r>
    </w:p>
    <w:p w:rsidR="0089178C" w:rsidRPr="0027799E" w:rsidRDefault="0089178C" w:rsidP="00D808FE">
      <w:pPr>
        <w:rPr>
          <w:rFonts w:ascii="Times New Roman" w:hAnsi="Times New Roman" w:cs="Times New Roman"/>
          <w:sz w:val="24"/>
          <w:szCs w:val="24"/>
        </w:rPr>
      </w:pPr>
    </w:p>
    <w:p w:rsidR="00092E5E" w:rsidRPr="0027799E" w:rsidRDefault="006B1A4D" w:rsidP="00D808FE">
      <w:pPr>
        <w:rPr>
          <w:rFonts w:ascii="Times New Roman" w:hAnsi="Times New Roman" w:cs="Times New Roman"/>
          <w:b/>
          <w:color w:val="FF0000"/>
          <w:sz w:val="24"/>
          <w:szCs w:val="24"/>
        </w:rPr>
      </w:pPr>
      <w:r w:rsidRPr="0027799E">
        <w:rPr>
          <w:rFonts w:ascii="Times New Roman" w:hAnsi="Times New Roman" w:cs="Times New Roman"/>
          <w:b/>
          <w:color w:val="FF0000"/>
          <w:sz w:val="24"/>
          <w:szCs w:val="24"/>
          <w:highlight w:val="yellow"/>
        </w:rPr>
        <w:t>6</w:t>
      </w:r>
      <w:r w:rsidR="00092E5E" w:rsidRPr="0027799E">
        <w:rPr>
          <w:rFonts w:ascii="Times New Roman" w:hAnsi="Times New Roman" w:cs="Times New Roman"/>
          <w:b/>
          <w:color w:val="FF0000"/>
          <w:sz w:val="24"/>
          <w:szCs w:val="24"/>
          <w:highlight w:val="yellow"/>
        </w:rPr>
        <w:t xml:space="preserve">. Application </w:t>
      </w:r>
      <w:r w:rsidR="00E22D7B" w:rsidRPr="0027799E">
        <w:rPr>
          <w:rFonts w:ascii="Times New Roman" w:hAnsi="Times New Roman" w:cs="Times New Roman"/>
          <w:b/>
          <w:color w:val="FF0000"/>
          <w:sz w:val="24"/>
          <w:szCs w:val="24"/>
          <w:highlight w:val="yellow"/>
        </w:rPr>
        <w:t>d</w:t>
      </w:r>
      <w:r w:rsidR="00092E5E" w:rsidRPr="0027799E">
        <w:rPr>
          <w:rFonts w:ascii="Times New Roman" w:hAnsi="Times New Roman" w:cs="Times New Roman"/>
          <w:b/>
          <w:color w:val="FF0000"/>
          <w:sz w:val="24"/>
          <w:szCs w:val="24"/>
          <w:highlight w:val="yellow"/>
        </w:rPr>
        <w:t>eadline</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June 30, 202</w:t>
      </w:r>
      <w:r w:rsidR="009E449E">
        <w:rPr>
          <w:rFonts w:ascii="Times New Roman" w:hAnsi="Times New Roman" w:cs="Times New Roman"/>
          <w:sz w:val="24"/>
          <w:szCs w:val="24"/>
        </w:rPr>
        <w:t>3</w:t>
      </w:r>
    </w:p>
    <w:p w:rsidR="0089178C" w:rsidRPr="0027799E" w:rsidRDefault="0089178C" w:rsidP="00D808FE">
      <w:pPr>
        <w:rPr>
          <w:rFonts w:ascii="Times New Roman" w:hAnsi="Times New Roman" w:cs="Times New Roman"/>
          <w:color w:val="FF0000"/>
          <w:sz w:val="24"/>
          <w:szCs w:val="24"/>
        </w:rPr>
      </w:pPr>
    </w:p>
    <w:p w:rsidR="00092E5E" w:rsidRPr="0027799E" w:rsidRDefault="006B1A4D" w:rsidP="00D808FE">
      <w:pPr>
        <w:rPr>
          <w:rFonts w:ascii="Times New Roman" w:hAnsi="Times New Roman" w:cs="Times New Roman"/>
          <w:b/>
          <w:color w:val="FF0000"/>
          <w:sz w:val="24"/>
          <w:szCs w:val="24"/>
        </w:rPr>
      </w:pPr>
      <w:r w:rsidRPr="0027799E">
        <w:rPr>
          <w:rFonts w:ascii="Times New Roman" w:hAnsi="Times New Roman" w:cs="Times New Roman"/>
          <w:b/>
          <w:color w:val="FF0000"/>
          <w:sz w:val="24"/>
          <w:szCs w:val="24"/>
          <w:highlight w:val="yellow"/>
        </w:rPr>
        <w:t>7</w:t>
      </w:r>
      <w:r w:rsidR="00092E5E" w:rsidRPr="0027799E">
        <w:rPr>
          <w:rFonts w:ascii="Times New Roman" w:hAnsi="Times New Roman" w:cs="Times New Roman"/>
          <w:b/>
          <w:color w:val="FF0000"/>
          <w:sz w:val="24"/>
          <w:szCs w:val="24"/>
          <w:highlight w:val="yellow"/>
        </w:rPr>
        <w:t xml:space="preserve">. </w:t>
      </w:r>
      <w:r w:rsidR="00E22D7B" w:rsidRPr="0027799E">
        <w:rPr>
          <w:rFonts w:ascii="Times New Roman" w:hAnsi="Times New Roman" w:cs="Times New Roman"/>
          <w:b/>
          <w:color w:val="FF0000"/>
          <w:sz w:val="24"/>
          <w:szCs w:val="24"/>
          <w:highlight w:val="yellow"/>
        </w:rPr>
        <w:t>Instructional</w:t>
      </w:r>
      <w:r w:rsidR="00092E5E" w:rsidRPr="0027799E">
        <w:rPr>
          <w:rFonts w:ascii="Times New Roman" w:hAnsi="Times New Roman" w:cs="Times New Roman"/>
          <w:b/>
          <w:color w:val="FF0000"/>
          <w:sz w:val="24"/>
          <w:szCs w:val="24"/>
          <w:highlight w:val="yellow"/>
        </w:rPr>
        <w:t xml:space="preserve"> </w:t>
      </w:r>
      <w:r w:rsidR="00E22D7B" w:rsidRPr="0027799E">
        <w:rPr>
          <w:rFonts w:ascii="Times New Roman" w:hAnsi="Times New Roman" w:cs="Times New Roman"/>
          <w:b/>
          <w:color w:val="FF0000"/>
          <w:sz w:val="24"/>
          <w:szCs w:val="24"/>
          <w:highlight w:val="yellow"/>
        </w:rPr>
        <w:t>l</w:t>
      </w:r>
      <w:r w:rsidR="00092E5E" w:rsidRPr="0027799E">
        <w:rPr>
          <w:rFonts w:ascii="Times New Roman" w:hAnsi="Times New Roman" w:cs="Times New Roman"/>
          <w:b/>
          <w:color w:val="FF0000"/>
          <w:sz w:val="24"/>
          <w:szCs w:val="24"/>
          <w:highlight w:val="yellow"/>
        </w:rPr>
        <w:t>anguage</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Mainly C</w:t>
      </w:r>
      <w:r w:rsidR="0089178C" w:rsidRPr="0027799E">
        <w:rPr>
          <w:rFonts w:ascii="Times New Roman" w:hAnsi="Times New Roman" w:cs="Times New Roman"/>
          <w:sz w:val="24"/>
          <w:szCs w:val="24"/>
        </w:rPr>
        <w:t>hinese, supplemented by English</w:t>
      </w:r>
    </w:p>
    <w:p w:rsidR="0089178C" w:rsidRPr="0027799E" w:rsidRDefault="0089178C" w:rsidP="00D808FE">
      <w:pPr>
        <w:rPr>
          <w:rFonts w:ascii="Times New Roman" w:hAnsi="Times New Roman" w:cs="Times New Roman"/>
          <w:sz w:val="24"/>
          <w:szCs w:val="24"/>
        </w:rPr>
      </w:pPr>
    </w:p>
    <w:p w:rsidR="00092E5E" w:rsidRPr="0027799E" w:rsidRDefault="006B1A4D" w:rsidP="00D808FE">
      <w:pPr>
        <w:rPr>
          <w:rFonts w:ascii="Times New Roman" w:hAnsi="Times New Roman" w:cs="Times New Roman"/>
          <w:b/>
          <w:color w:val="FF0000"/>
          <w:sz w:val="24"/>
          <w:szCs w:val="24"/>
        </w:rPr>
      </w:pPr>
      <w:r w:rsidRPr="0027799E">
        <w:rPr>
          <w:rFonts w:ascii="Times New Roman" w:hAnsi="Times New Roman" w:cs="Times New Roman"/>
          <w:b/>
          <w:color w:val="FF0000"/>
          <w:sz w:val="24"/>
          <w:szCs w:val="24"/>
          <w:highlight w:val="yellow"/>
        </w:rPr>
        <w:t>8</w:t>
      </w:r>
      <w:r w:rsidR="00092E5E" w:rsidRPr="0027799E">
        <w:rPr>
          <w:rFonts w:ascii="Times New Roman" w:hAnsi="Times New Roman" w:cs="Times New Roman"/>
          <w:b/>
          <w:color w:val="FF0000"/>
          <w:sz w:val="24"/>
          <w:szCs w:val="24"/>
          <w:highlight w:val="yellow"/>
        </w:rPr>
        <w:t>.</w:t>
      </w:r>
      <w:r w:rsidR="00A60AD1" w:rsidRPr="0027799E">
        <w:rPr>
          <w:rFonts w:ascii="Times New Roman" w:hAnsi="Times New Roman" w:cs="Times New Roman"/>
          <w:b/>
          <w:color w:val="FF0000"/>
          <w:sz w:val="24"/>
          <w:szCs w:val="24"/>
          <w:highlight w:val="yellow"/>
        </w:rPr>
        <w:t xml:space="preserve"> </w:t>
      </w:r>
      <w:r w:rsidR="00092E5E" w:rsidRPr="0027799E">
        <w:rPr>
          <w:rFonts w:ascii="Times New Roman" w:hAnsi="Times New Roman" w:cs="Times New Roman"/>
          <w:b/>
          <w:color w:val="FF0000"/>
          <w:sz w:val="24"/>
          <w:szCs w:val="24"/>
          <w:highlight w:val="yellow"/>
        </w:rPr>
        <w:t xml:space="preserve">Tuition </w:t>
      </w:r>
      <w:r w:rsidR="00E22D7B" w:rsidRPr="0027799E">
        <w:rPr>
          <w:rFonts w:ascii="Times New Roman" w:hAnsi="Times New Roman" w:cs="Times New Roman"/>
          <w:b/>
          <w:color w:val="FF0000"/>
          <w:sz w:val="24"/>
          <w:szCs w:val="24"/>
          <w:highlight w:val="yellow"/>
        </w:rPr>
        <w:t>fees</w:t>
      </w:r>
    </w:p>
    <w:p w:rsidR="00E22D7B" w:rsidRPr="00020317" w:rsidRDefault="0089178C" w:rsidP="00D808FE">
      <w:pPr>
        <w:rPr>
          <w:rFonts w:ascii="Times New Roman" w:hAnsi="Times New Roman" w:cs="Times New Roman"/>
          <w:color w:val="0070C0"/>
          <w:sz w:val="24"/>
          <w:szCs w:val="24"/>
        </w:rPr>
      </w:pPr>
      <w:r w:rsidRPr="00020317">
        <w:rPr>
          <w:rFonts w:ascii="Times New Roman" w:hAnsi="Times New Roman" w:cs="Times New Roman" w:hint="eastAsia"/>
          <w:color w:val="0070C0"/>
          <w:sz w:val="24"/>
          <w:szCs w:val="24"/>
        </w:rPr>
        <w:t>(</w:t>
      </w:r>
      <w:r w:rsidRPr="00020317">
        <w:rPr>
          <w:rFonts w:ascii="Times New Roman" w:hAnsi="Times New Roman" w:cs="Times New Roman"/>
          <w:color w:val="0070C0"/>
          <w:sz w:val="24"/>
          <w:szCs w:val="24"/>
        </w:rPr>
        <w:t xml:space="preserve">1) </w:t>
      </w:r>
      <w:r w:rsidR="00E22D7B" w:rsidRPr="00020317">
        <w:rPr>
          <w:rFonts w:ascii="Times New Roman" w:hAnsi="Times New Roman" w:cs="Times New Roman"/>
          <w:color w:val="0070C0"/>
          <w:sz w:val="24"/>
          <w:szCs w:val="24"/>
        </w:rPr>
        <w:t>Chinese language program</w:t>
      </w:r>
      <w:r w:rsidR="00092E5E" w:rsidRPr="00020317">
        <w:rPr>
          <w:rFonts w:ascii="Times New Roman" w:hAnsi="Times New Roman" w:cs="Times New Roman"/>
          <w:color w:val="0070C0"/>
          <w:sz w:val="24"/>
          <w:szCs w:val="24"/>
        </w:rPr>
        <w:t>:</w:t>
      </w:r>
      <w:r w:rsidR="00E22D7B" w:rsidRPr="00020317">
        <w:rPr>
          <w:rFonts w:ascii="Times New Roman" w:hAnsi="Times New Roman" w:cs="Times New Roman"/>
          <w:color w:val="0070C0"/>
          <w:sz w:val="24"/>
          <w:szCs w:val="24"/>
        </w:rPr>
        <w:t xml:space="preserve"> </w:t>
      </w:r>
    </w:p>
    <w:p w:rsidR="00092E5E" w:rsidRPr="0027799E" w:rsidRDefault="00E22D7B" w:rsidP="00D808FE">
      <w:pPr>
        <w:rPr>
          <w:rFonts w:ascii="Times New Roman" w:hAnsi="Times New Roman" w:cs="Times New Roman"/>
          <w:sz w:val="24"/>
          <w:szCs w:val="24"/>
        </w:rPr>
      </w:pPr>
      <w:r w:rsidRPr="0027799E">
        <w:rPr>
          <w:rFonts w:ascii="Times New Roman" w:hAnsi="Times New Roman" w:cs="Times New Roman"/>
          <w:sz w:val="24"/>
          <w:szCs w:val="24"/>
        </w:rPr>
        <w:t>RMB 4,000 per year;</w:t>
      </w:r>
    </w:p>
    <w:p w:rsidR="00E22D7B" w:rsidRPr="00020317" w:rsidRDefault="00E22D7B" w:rsidP="00D808FE">
      <w:pPr>
        <w:rPr>
          <w:rFonts w:ascii="Times New Roman" w:hAnsi="Times New Roman" w:cs="Times New Roman"/>
          <w:color w:val="0070C0"/>
          <w:sz w:val="24"/>
          <w:szCs w:val="24"/>
        </w:rPr>
      </w:pPr>
    </w:p>
    <w:p w:rsidR="00092E5E" w:rsidRPr="00020317" w:rsidRDefault="0089178C" w:rsidP="00D808FE">
      <w:pPr>
        <w:rPr>
          <w:rFonts w:ascii="Times New Roman" w:hAnsi="Times New Roman" w:cs="Times New Roman"/>
          <w:color w:val="0070C0"/>
          <w:sz w:val="24"/>
          <w:szCs w:val="24"/>
        </w:rPr>
      </w:pPr>
      <w:r w:rsidRPr="00020317">
        <w:rPr>
          <w:rFonts w:ascii="Times New Roman" w:hAnsi="Times New Roman" w:cs="Times New Roman" w:hint="eastAsia"/>
          <w:color w:val="0070C0"/>
          <w:sz w:val="24"/>
          <w:szCs w:val="24"/>
        </w:rPr>
        <w:t>(</w:t>
      </w:r>
      <w:r w:rsidRPr="00020317">
        <w:rPr>
          <w:rFonts w:ascii="Times New Roman" w:hAnsi="Times New Roman" w:cs="Times New Roman"/>
          <w:color w:val="0070C0"/>
          <w:sz w:val="24"/>
          <w:szCs w:val="24"/>
        </w:rPr>
        <w:t xml:space="preserve">2) </w:t>
      </w:r>
      <w:r w:rsidR="00E22D7B" w:rsidRPr="00020317">
        <w:rPr>
          <w:rFonts w:ascii="Times New Roman" w:hAnsi="Times New Roman" w:cs="Times New Roman"/>
          <w:color w:val="0070C0"/>
          <w:sz w:val="24"/>
          <w:szCs w:val="24"/>
        </w:rPr>
        <w:t>Bachelor’s degree programs</w:t>
      </w:r>
      <w:r w:rsidR="00E22D7B" w:rsidRPr="00020317">
        <w:rPr>
          <w:rFonts w:ascii="Times New Roman" w:eastAsia="宋体" w:hAnsi="Times New Roman" w:cs="Times New Roman"/>
          <w:color w:val="0070C0"/>
          <w:sz w:val="24"/>
          <w:szCs w:val="24"/>
        </w:rPr>
        <w:t>:</w:t>
      </w:r>
    </w:p>
    <w:p w:rsidR="00092E5E" w:rsidRPr="0027799E" w:rsidRDefault="00E22D7B" w:rsidP="00D808FE">
      <w:pPr>
        <w:rPr>
          <w:rFonts w:ascii="Times New Roman" w:hAnsi="Times New Roman" w:cs="Times New Roman"/>
          <w:sz w:val="24"/>
          <w:szCs w:val="24"/>
        </w:rPr>
      </w:pPr>
      <w:r w:rsidRPr="0027799E">
        <w:rPr>
          <w:rFonts w:ascii="Times New Roman" w:hAnsi="Times New Roman" w:cs="Times New Roman"/>
          <w:sz w:val="24"/>
          <w:szCs w:val="24"/>
        </w:rPr>
        <w:t>RMB 4, 000 for</w:t>
      </w:r>
      <w:r w:rsidR="00092E5E" w:rsidRPr="0027799E">
        <w:rPr>
          <w:rFonts w:ascii="Times New Roman" w:hAnsi="Times New Roman" w:cs="Times New Roman"/>
          <w:sz w:val="24"/>
          <w:szCs w:val="24"/>
        </w:rPr>
        <w:t xml:space="preserve"> the first year</w:t>
      </w:r>
      <w:r w:rsidRPr="0027799E">
        <w:rPr>
          <w:rFonts w:ascii="Times New Roman" w:hAnsi="Times New Roman" w:cs="Times New Roman"/>
          <w:sz w:val="24"/>
          <w:szCs w:val="24"/>
        </w:rPr>
        <w:t xml:space="preserve"> (Chinese language learning)</w:t>
      </w:r>
      <w:r w:rsidR="00092E5E" w:rsidRPr="0027799E">
        <w:rPr>
          <w:rFonts w:ascii="Times New Roman" w:hAnsi="Times New Roman" w:cs="Times New Roman"/>
          <w:sz w:val="24"/>
          <w:szCs w:val="24"/>
        </w:rPr>
        <w:t xml:space="preserve"> and </w:t>
      </w:r>
      <w:r w:rsidRPr="0027799E">
        <w:rPr>
          <w:rFonts w:ascii="Times New Roman" w:hAnsi="Times New Roman" w:cs="Times New Roman"/>
          <w:sz w:val="24"/>
          <w:szCs w:val="24"/>
        </w:rPr>
        <w:t xml:space="preserve">RMB </w:t>
      </w:r>
      <w:r w:rsidR="009E449E">
        <w:rPr>
          <w:rFonts w:ascii="Times New Roman" w:hAnsi="Times New Roman" w:cs="Times New Roman"/>
          <w:sz w:val="24"/>
          <w:szCs w:val="24"/>
        </w:rPr>
        <w:t>12</w:t>
      </w:r>
      <w:r w:rsidRPr="0027799E">
        <w:rPr>
          <w:rFonts w:ascii="Times New Roman" w:hAnsi="Times New Roman" w:cs="Times New Roman"/>
          <w:sz w:val="24"/>
          <w:szCs w:val="24"/>
        </w:rPr>
        <w:t xml:space="preserve">, </w:t>
      </w:r>
      <w:r w:rsidR="00092E5E" w:rsidRPr="0027799E">
        <w:rPr>
          <w:rFonts w:ascii="Times New Roman" w:hAnsi="Times New Roman" w:cs="Times New Roman"/>
          <w:sz w:val="24"/>
          <w:szCs w:val="24"/>
        </w:rPr>
        <w:t xml:space="preserve">000 per year </w:t>
      </w:r>
      <w:r w:rsidR="005A1A8B" w:rsidRPr="0027799E">
        <w:rPr>
          <w:rFonts w:ascii="Times New Roman" w:hAnsi="Times New Roman" w:cs="Times New Roman"/>
          <w:sz w:val="24"/>
          <w:szCs w:val="24"/>
        </w:rPr>
        <w:t>thereafter</w:t>
      </w:r>
      <w:r w:rsidR="00092E5E" w:rsidRPr="0027799E">
        <w:rPr>
          <w:rFonts w:ascii="Times New Roman" w:hAnsi="Times New Roman" w:cs="Times New Roman"/>
          <w:sz w:val="24"/>
          <w:szCs w:val="24"/>
        </w:rPr>
        <w:t>.</w:t>
      </w:r>
      <w:r w:rsidR="009E449E">
        <w:rPr>
          <w:rFonts w:ascii="Times New Roman" w:hAnsi="Times New Roman" w:cs="Times New Roman"/>
          <w:sz w:val="24"/>
          <w:szCs w:val="24"/>
        </w:rPr>
        <w:t xml:space="preserve"> </w:t>
      </w:r>
    </w:p>
    <w:p w:rsidR="00E22D7B" w:rsidRPr="0027799E" w:rsidRDefault="00E22D7B" w:rsidP="00D808FE">
      <w:pPr>
        <w:rPr>
          <w:rFonts w:ascii="Times New Roman" w:hAnsi="Times New Roman" w:cs="Times New Roman"/>
          <w:sz w:val="24"/>
          <w:szCs w:val="24"/>
        </w:rPr>
      </w:pPr>
    </w:p>
    <w:p w:rsidR="00092E5E" w:rsidRPr="00020317" w:rsidRDefault="0089178C" w:rsidP="00D808FE">
      <w:pPr>
        <w:rPr>
          <w:rFonts w:ascii="Times New Roman" w:hAnsi="Times New Roman" w:cs="Times New Roman"/>
          <w:color w:val="0070C0"/>
          <w:sz w:val="24"/>
          <w:szCs w:val="24"/>
        </w:rPr>
      </w:pPr>
      <w:r w:rsidRPr="00020317">
        <w:rPr>
          <w:rFonts w:ascii="Times New Roman" w:hAnsi="Times New Roman" w:cs="Times New Roman"/>
          <w:color w:val="0070C0"/>
          <w:sz w:val="24"/>
          <w:szCs w:val="24"/>
        </w:rPr>
        <w:t>(3)</w:t>
      </w:r>
      <w:r w:rsidR="00FA6FF6" w:rsidRPr="00020317">
        <w:rPr>
          <w:rFonts w:ascii="Times New Roman" w:hAnsi="Times New Roman" w:cs="Times New Roman"/>
          <w:color w:val="0070C0"/>
          <w:sz w:val="24"/>
          <w:szCs w:val="24"/>
        </w:rPr>
        <w:t xml:space="preserve"> Master’s degree programs</w:t>
      </w:r>
      <w:r w:rsidR="00092E5E" w:rsidRPr="00020317">
        <w:rPr>
          <w:rFonts w:ascii="Times New Roman" w:hAnsi="Times New Roman" w:cs="Times New Roman"/>
          <w:color w:val="0070C0"/>
          <w:sz w:val="24"/>
          <w:szCs w:val="24"/>
        </w:rPr>
        <w:t>:</w:t>
      </w:r>
    </w:p>
    <w:p w:rsidR="009E449E" w:rsidRDefault="00120E85" w:rsidP="009E449E">
      <w:pPr>
        <w:rPr>
          <w:rFonts w:ascii="Times New Roman" w:hAnsi="Times New Roman" w:cs="Times New Roman"/>
          <w:sz w:val="24"/>
          <w:szCs w:val="24"/>
        </w:rPr>
      </w:pPr>
      <w:r w:rsidRPr="0027799E">
        <w:rPr>
          <w:rFonts w:ascii="Times New Roman" w:hAnsi="Times New Roman" w:cs="Times New Roman"/>
          <w:sz w:val="24"/>
          <w:szCs w:val="24"/>
        </w:rPr>
        <w:t>RMB 4,000</w:t>
      </w:r>
      <w:r w:rsidR="00DA60C0" w:rsidRPr="0027799E">
        <w:rPr>
          <w:rFonts w:ascii="Times New Roman" w:hAnsi="Times New Roman" w:cs="Times New Roman"/>
          <w:sz w:val="24"/>
          <w:szCs w:val="24"/>
        </w:rPr>
        <w:t xml:space="preserve"> in the first year</w:t>
      </w:r>
      <w:r w:rsidRPr="0027799E">
        <w:rPr>
          <w:rFonts w:ascii="Times New Roman" w:hAnsi="Times New Roman" w:cs="Times New Roman"/>
          <w:sz w:val="24"/>
          <w:szCs w:val="24"/>
        </w:rPr>
        <w:t xml:space="preserve"> </w:t>
      </w:r>
      <w:r w:rsidR="009E449E">
        <w:rPr>
          <w:rFonts w:ascii="Times New Roman" w:hAnsi="Times New Roman" w:cs="Times New Roman" w:hint="eastAsia"/>
          <w:sz w:val="24"/>
          <w:szCs w:val="24"/>
        </w:rPr>
        <w:t>(</w:t>
      </w:r>
      <w:r w:rsidRPr="0027799E">
        <w:rPr>
          <w:rFonts w:ascii="Times New Roman" w:hAnsi="Times New Roman" w:cs="Times New Roman"/>
          <w:sz w:val="24"/>
          <w:szCs w:val="24"/>
        </w:rPr>
        <w:t xml:space="preserve">Chinese language </w:t>
      </w:r>
      <w:r w:rsidR="009E449E">
        <w:rPr>
          <w:rFonts w:ascii="Times New Roman" w:hAnsi="Times New Roman" w:cs="Times New Roman"/>
          <w:sz w:val="24"/>
          <w:szCs w:val="24"/>
        </w:rPr>
        <w:t>learning)</w:t>
      </w:r>
      <w:r w:rsidRPr="0027799E">
        <w:rPr>
          <w:rFonts w:ascii="Times New Roman" w:hAnsi="Times New Roman" w:cs="Times New Roman"/>
          <w:sz w:val="24"/>
          <w:szCs w:val="24"/>
        </w:rPr>
        <w:t xml:space="preserve"> and</w:t>
      </w:r>
      <w:r w:rsidR="00092E5E" w:rsidRPr="0027799E">
        <w:rPr>
          <w:rFonts w:ascii="Times New Roman" w:hAnsi="Times New Roman" w:cs="Times New Roman"/>
          <w:sz w:val="24"/>
          <w:szCs w:val="24"/>
        </w:rPr>
        <w:t xml:space="preserve"> </w:t>
      </w:r>
      <w:r w:rsidR="009E449E" w:rsidRPr="0027799E">
        <w:rPr>
          <w:rFonts w:ascii="Times New Roman" w:hAnsi="Times New Roman" w:cs="Times New Roman"/>
          <w:sz w:val="24"/>
          <w:szCs w:val="24"/>
        </w:rPr>
        <w:t xml:space="preserve">RMB </w:t>
      </w:r>
      <w:r w:rsidR="009E449E">
        <w:rPr>
          <w:rFonts w:ascii="Times New Roman" w:hAnsi="Times New Roman" w:cs="Times New Roman"/>
          <w:sz w:val="24"/>
          <w:szCs w:val="24"/>
        </w:rPr>
        <w:t>14</w:t>
      </w:r>
      <w:r w:rsidR="009E449E" w:rsidRPr="0027799E">
        <w:rPr>
          <w:rFonts w:ascii="Times New Roman" w:hAnsi="Times New Roman" w:cs="Times New Roman"/>
          <w:sz w:val="24"/>
          <w:szCs w:val="24"/>
        </w:rPr>
        <w:t>, 000 per year thereafter.</w:t>
      </w:r>
      <w:r w:rsidR="009E449E">
        <w:rPr>
          <w:rFonts w:ascii="Times New Roman" w:hAnsi="Times New Roman" w:cs="Times New Roman"/>
          <w:sz w:val="24"/>
          <w:szCs w:val="24"/>
        </w:rPr>
        <w:t xml:space="preserve"> </w:t>
      </w:r>
    </w:p>
    <w:p w:rsidR="009E449E" w:rsidRDefault="009E449E" w:rsidP="009E449E">
      <w:pPr>
        <w:rPr>
          <w:rFonts w:ascii="Times New Roman" w:hAnsi="Times New Roman" w:cs="Times New Roman"/>
          <w:sz w:val="24"/>
          <w:szCs w:val="24"/>
        </w:rPr>
      </w:pPr>
    </w:p>
    <w:p w:rsidR="009E449E" w:rsidRPr="00540516" w:rsidRDefault="009E449E" w:rsidP="009E449E">
      <w:pPr>
        <w:rPr>
          <w:rFonts w:ascii="Times New Roman" w:hAnsi="Times New Roman" w:cs="Times New Roman"/>
          <w:color w:val="0070C0"/>
          <w:sz w:val="24"/>
          <w:szCs w:val="24"/>
        </w:rPr>
      </w:pPr>
      <w:r w:rsidRPr="00540516">
        <w:rPr>
          <w:rFonts w:ascii="Times New Roman" w:hAnsi="Times New Roman" w:cs="Times New Roman" w:hint="eastAsia"/>
          <w:color w:val="0070C0"/>
          <w:sz w:val="24"/>
          <w:szCs w:val="24"/>
        </w:rPr>
        <w:t>(</w:t>
      </w:r>
      <w:r w:rsidRPr="00540516">
        <w:rPr>
          <w:rFonts w:ascii="Times New Roman" w:hAnsi="Times New Roman" w:cs="Times New Roman"/>
          <w:color w:val="0070C0"/>
          <w:sz w:val="24"/>
          <w:szCs w:val="24"/>
        </w:rPr>
        <w:t xml:space="preserve">Scholarship will be granted after one year of studying </w:t>
      </w:r>
      <w:r w:rsidR="00540516" w:rsidRPr="00540516">
        <w:rPr>
          <w:rFonts w:ascii="Times New Roman" w:hAnsi="Times New Roman" w:cs="Times New Roman"/>
          <w:color w:val="0070C0"/>
          <w:sz w:val="24"/>
          <w:szCs w:val="24"/>
        </w:rPr>
        <w:t>major</w:t>
      </w:r>
      <w:r w:rsidRPr="00540516">
        <w:rPr>
          <w:rFonts w:ascii="Times New Roman" w:hAnsi="Times New Roman" w:cs="Times New Roman"/>
          <w:color w:val="0070C0"/>
          <w:sz w:val="24"/>
          <w:szCs w:val="24"/>
        </w:rPr>
        <w:t xml:space="preserve"> courses, which can be deducted from tuition fees</w:t>
      </w:r>
      <w:r w:rsidR="00540516" w:rsidRPr="00540516">
        <w:rPr>
          <w:rFonts w:ascii="Times New Roman" w:hAnsi="Times New Roman" w:cs="Times New Roman"/>
          <w:color w:val="0070C0"/>
          <w:sz w:val="24"/>
          <w:szCs w:val="24"/>
        </w:rPr>
        <w:t>)</w:t>
      </w:r>
    </w:p>
    <w:p w:rsidR="00086624" w:rsidRPr="009E449E" w:rsidRDefault="00086624" w:rsidP="00D808FE">
      <w:pPr>
        <w:rPr>
          <w:rFonts w:ascii="Times New Roman" w:hAnsi="Times New Roman" w:cs="Times New Roman"/>
          <w:sz w:val="24"/>
          <w:szCs w:val="24"/>
        </w:rPr>
      </w:pPr>
    </w:p>
    <w:p w:rsidR="00092E5E" w:rsidRPr="00EF7545" w:rsidRDefault="006B1A4D" w:rsidP="00D808FE">
      <w:pPr>
        <w:rPr>
          <w:rFonts w:ascii="Times New Roman" w:eastAsia="宋体" w:hAnsi="Times New Roman" w:cs="Times New Roman"/>
          <w:b/>
          <w:bCs/>
          <w:color w:val="FF0000"/>
          <w:sz w:val="24"/>
          <w:szCs w:val="24"/>
          <w:u w:color="FF0000"/>
        </w:rPr>
      </w:pPr>
      <w:r w:rsidRPr="00EF7545">
        <w:rPr>
          <w:rFonts w:ascii="Times New Roman" w:eastAsia="宋体" w:hAnsi="Times New Roman" w:cs="Times New Roman"/>
          <w:b/>
          <w:bCs/>
          <w:color w:val="FF0000"/>
          <w:sz w:val="24"/>
          <w:szCs w:val="24"/>
          <w:highlight w:val="yellow"/>
          <w:u w:color="FF0000"/>
        </w:rPr>
        <w:t>9</w:t>
      </w:r>
      <w:r w:rsidR="00B23FD4" w:rsidRPr="00EF7545">
        <w:rPr>
          <w:rFonts w:ascii="Times New Roman" w:eastAsia="宋体" w:hAnsi="Times New Roman" w:cs="Times New Roman"/>
          <w:b/>
          <w:bCs/>
          <w:color w:val="FF0000"/>
          <w:sz w:val="24"/>
          <w:szCs w:val="24"/>
          <w:highlight w:val="yellow"/>
          <w:u w:color="FF0000"/>
        </w:rPr>
        <w:t>. Accommodation</w:t>
      </w:r>
    </w:p>
    <w:p w:rsidR="00092E5E" w:rsidRPr="0027799E" w:rsidRDefault="00F31FDE" w:rsidP="00D808FE">
      <w:pPr>
        <w:rPr>
          <w:rFonts w:ascii="Times New Roman" w:eastAsia="宋体" w:hAnsi="Times New Roman" w:cs="Times New Roman"/>
          <w:bCs/>
          <w:sz w:val="24"/>
          <w:szCs w:val="24"/>
          <w:u w:color="FF0000"/>
        </w:rPr>
      </w:pPr>
      <w:r w:rsidRPr="0027799E">
        <w:rPr>
          <w:rFonts w:ascii="Times New Roman" w:hAnsi="Times New Roman" w:cs="Times New Roman" w:hint="eastAsia"/>
          <w:sz w:val="24"/>
          <w:szCs w:val="24"/>
        </w:rPr>
        <w:t>(</w:t>
      </w:r>
      <w:r w:rsidRPr="0027799E">
        <w:rPr>
          <w:rFonts w:ascii="Times New Roman" w:hAnsi="Times New Roman" w:cs="Times New Roman"/>
          <w:sz w:val="24"/>
          <w:szCs w:val="24"/>
        </w:rPr>
        <w:t xml:space="preserve">1) </w:t>
      </w:r>
      <w:r w:rsidR="00B508A2" w:rsidRPr="0027799E">
        <w:rPr>
          <w:rFonts w:ascii="Times New Roman" w:eastAsia="宋体" w:hAnsi="Times New Roman" w:cs="Times New Roman"/>
          <w:bCs/>
          <w:sz w:val="24"/>
          <w:szCs w:val="24"/>
          <w:u w:color="FF0000"/>
        </w:rPr>
        <w:t>The monthly accommodation fees are</w:t>
      </w:r>
      <w:r w:rsidR="00092E5E" w:rsidRPr="0027799E">
        <w:rPr>
          <w:rFonts w:ascii="Times New Roman" w:eastAsia="宋体" w:hAnsi="Times New Roman" w:cs="Times New Roman"/>
          <w:bCs/>
          <w:sz w:val="24"/>
          <w:szCs w:val="24"/>
          <w:u w:color="FF0000"/>
        </w:rPr>
        <w:t xml:space="preserve"> RMB 800</w:t>
      </w:r>
      <w:r w:rsidR="00540516">
        <w:rPr>
          <w:rFonts w:ascii="Times New Roman" w:eastAsia="宋体" w:hAnsi="Times New Roman" w:cs="Times New Roman"/>
          <w:bCs/>
          <w:sz w:val="24"/>
          <w:szCs w:val="24"/>
          <w:u w:color="FF0000"/>
        </w:rPr>
        <w:t xml:space="preserve"> </w:t>
      </w:r>
      <w:r w:rsidR="00092E5E" w:rsidRPr="0027799E">
        <w:rPr>
          <w:rFonts w:ascii="Times New Roman" w:eastAsia="宋体" w:hAnsi="Times New Roman" w:cs="Times New Roman"/>
          <w:bCs/>
          <w:sz w:val="24"/>
          <w:szCs w:val="24"/>
          <w:u w:color="FF0000"/>
        </w:rPr>
        <w:t xml:space="preserve">per person for </w:t>
      </w:r>
      <w:r w:rsidR="003D4DD0" w:rsidRPr="0027799E">
        <w:rPr>
          <w:rFonts w:ascii="Times New Roman" w:eastAsia="宋体" w:hAnsi="Times New Roman" w:cs="Times New Roman"/>
          <w:bCs/>
          <w:sz w:val="24"/>
          <w:szCs w:val="24"/>
          <w:u w:color="FF0000"/>
        </w:rPr>
        <w:t>a single</w:t>
      </w:r>
      <w:r w:rsidR="00092E5E" w:rsidRPr="0027799E">
        <w:rPr>
          <w:rFonts w:ascii="Times New Roman" w:eastAsia="宋体" w:hAnsi="Times New Roman" w:cs="Times New Roman"/>
          <w:bCs/>
          <w:sz w:val="24"/>
          <w:szCs w:val="24"/>
          <w:u w:color="FF0000"/>
        </w:rPr>
        <w:t xml:space="preserve"> room</w:t>
      </w:r>
      <w:r w:rsidR="00B508A2" w:rsidRPr="0027799E">
        <w:rPr>
          <w:rFonts w:ascii="Times New Roman" w:eastAsia="宋体" w:hAnsi="Times New Roman" w:cs="Times New Roman"/>
          <w:bCs/>
          <w:sz w:val="24"/>
          <w:szCs w:val="24"/>
          <w:u w:color="FF0000"/>
        </w:rPr>
        <w:t>. Water and electricity bills are included</w:t>
      </w:r>
      <w:r w:rsidR="00B667D5" w:rsidRPr="0027799E">
        <w:rPr>
          <w:rFonts w:ascii="Times New Roman" w:eastAsia="宋体" w:hAnsi="Times New Roman" w:cs="Times New Roman"/>
          <w:bCs/>
          <w:sz w:val="24"/>
          <w:szCs w:val="24"/>
          <w:u w:color="FF0000"/>
        </w:rPr>
        <w:t>.</w:t>
      </w:r>
      <w:r w:rsidR="009E449E">
        <w:rPr>
          <w:rFonts w:ascii="Times New Roman" w:eastAsia="宋体" w:hAnsi="Times New Roman" w:cs="Times New Roman"/>
          <w:bCs/>
          <w:sz w:val="24"/>
          <w:szCs w:val="24"/>
          <w:u w:color="FF0000"/>
        </w:rPr>
        <w:t xml:space="preserve"> </w:t>
      </w:r>
    </w:p>
    <w:p w:rsidR="00092E5E" w:rsidRPr="0027799E" w:rsidRDefault="00F31FDE" w:rsidP="00D808FE">
      <w:pPr>
        <w:rPr>
          <w:rFonts w:ascii="Times New Roman" w:eastAsia="宋体" w:hAnsi="Times New Roman" w:cs="Times New Roman"/>
          <w:bCs/>
          <w:sz w:val="24"/>
          <w:szCs w:val="24"/>
          <w:u w:color="FF0000"/>
        </w:rPr>
      </w:pPr>
      <w:r w:rsidRPr="0027799E">
        <w:rPr>
          <w:rFonts w:ascii="Times New Roman" w:hAnsi="Times New Roman" w:cs="Times New Roman" w:hint="eastAsia"/>
          <w:sz w:val="24"/>
          <w:szCs w:val="24"/>
        </w:rPr>
        <w:lastRenderedPageBreak/>
        <w:t>(</w:t>
      </w:r>
      <w:r w:rsidRPr="0027799E">
        <w:rPr>
          <w:rFonts w:ascii="Times New Roman" w:hAnsi="Times New Roman" w:cs="Times New Roman"/>
          <w:sz w:val="24"/>
          <w:szCs w:val="24"/>
        </w:rPr>
        <w:t xml:space="preserve">2) </w:t>
      </w:r>
      <w:r w:rsidRPr="0027799E">
        <w:rPr>
          <w:rFonts w:ascii="Times New Roman" w:eastAsia="宋体" w:hAnsi="Times New Roman" w:cs="Times New Roman"/>
          <w:bCs/>
          <w:sz w:val="24"/>
          <w:szCs w:val="24"/>
          <w:u w:color="FF0000"/>
        </w:rPr>
        <w:t>One academic year is 10-month long; one academic semester is 5-month long.</w:t>
      </w:r>
    </w:p>
    <w:p w:rsidR="00086624" w:rsidRDefault="00F31FDE" w:rsidP="00D808FE">
      <w:pPr>
        <w:rPr>
          <w:rFonts w:ascii="Times New Roman" w:eastAsia="宋体" w:hAnsi="Times New Roman" w:cs="Times New Roman"/>
          <w:bCs/>
          <w:sz w:val="24"/>
          <w:szCs w:val="24"/>
          <w:u w:color="FF0000"/>
        </w:rPr>
      </w:pPr>
      <w:r w:rsidRPr="0027799E">
        <w:rPr>
          <w:rFonts w:ascii="Times New Roman" w:hAnsi="Times New Roman" w:cs="Times New Roman"/>
          <w:sz w:val="24"/>
          <w:szCs w:val="24"/>
        </w:rPr>
        <w:t xml:space="preserve">(3) </w:t>
      </w:r>
      <w:r w:rsidRPr="0027799E">
        <w:rPr>
          <w:rFonts w:ascii="Times New Roman" w:eastAsia="宋体" w:hAnsi="Times New Roman" w:cs="Times New Roman"/>
          <w:bCs/>
          <w:sz w:val="24"/>
          <w:szCs w:val="24"/>
          <w:u w:color="FF0000"/>
        </w:rPr>
        <w:t>Students who pass HSK level 5 test</w:t>
      </w:r>
      <w:r w:rsidR="006767BC" w:rsidRPr="0027799E">
        <w:rPr>
          <w:rFonts w:ascii="Times New Roman" w:eastAsia="宋体" w:hAnsi="Times New Roman" w:cs="Times New Roman"/>
          <w:bCs/>
          <w:sz w:val="24"/>
          <w:szCs w:val="24"/>
          <w:u w:color="FF0000"/>
        </w:rPr>
        <w:t xml:space="preserve"> enjoy</w:t>
      </w:r>
      <w:r w:rsidRPr="0027799E">
        <w:rPr>
          <w:rFonts w:ascii="Times New Roman" w:eastAsia="宋体" w:hAnsi="Times New Roman" w:cs="Times New Roman"/>
          <w:bCs/>
          <w:sz w:val="24"/>
          <w:szCs w:val="24"/>
          <w:u w:color="FF0000"/>
        </w:rPr>
        <w:t xml:space="preserve"> preferential policies on accommodation fees.</w:t>
      </w:r>
    </w:p>
    <w:p w:rsidR="00540516" w:rsidRPr="0027799E" w:rsidRDefault="00540516" w:rsidP="00D808FE">
      <w:pPr>
        <w:rPr>
          <w:rFonts w:ascii="Times New Roman" w:eastAsia="宋体" w:hAnsi="Times New Roman" w:cs="Times New Roman"/>
          <w:bCs/>
          <w:sz w:val="24"/>
          <w:szCs w:val="24"/>
          <w:u w:color="FF0000"/>
        </w:rPr>
      </w:pPr>
    </w:p>
    <w:p w:rsidR="00092E5E" w:rsidRPr="00EF7545" w:rsidRDefault="00086624" w:rsidP="00D808FE">
      <w:pPr>
        <w:rPr>
          <w:rFonts w:ascii="Times New Roman" w:hAnsi="Times New Roman" w:cs="Times New Roman"/>
          <w:b/>
          <w:color w:val="FF0000"/>
          <w:sz w:val="24"/>
          <w:szCs w:val="24"/>
          <w:u w:color="FF0000"/>
        </w:rPr>
      </w:pPr>
      <w:r w:rsidRPr="00EF7545">
        <w:rPr>
          <w:rFonts w:ascii="Times New Roman" w:hAnsi="Times New Roman" w:cs="Times New Roman"/>
          <w:b/>
          <w:color w:val="FF0000"/>
          <w:sz w:val="24"/>
          <w:szCs w:val="24"/>
          <w:highlight w:val="yellow"/>
          <w:u w:color="FF0000"/>
        </w:rPr>
        <w:t>1</w:t>
      </w:r>
      <w:r w:rsidR="006B1A4D" w:rsidRPr="00EF7545">
        <w:rPr>
          <w:rFonts w:ascii="Times New Roman" w:hAnsi="Times New Roman" w:cs="Times New Roman"/>
          <w:b/>
          <w:color w:val="FF0000"/>
          <w:sz w:val="24"/>
          <w:szCs w:val="24"/>
          <w:highlight w:val="yellow"/>
          <w:u w:color="FF0000"/>
        </w:rPr>
        <w:t>0</w:t>
      </w:r>
      <w:r w:rsidR="00092E5E" w:rsidRPr="00EF7545">
        <w:rPr>
          <w:rFonts w:ascii="Times New Roman" w:hAnsi="Times New Roman" w:cs="Times New Roman"/>
          <w:b/>
          <w:color w:val="FF0000"/>
          <w:sz w:val="24"/>
          <w:szCs w:val="24"/>
          <w:highlight w:val="yellow"/>
          <w:u w:color="FF0000"/>
        </w:rPr>
        <w:t>. Scholarships</w:t>
      </w:r>
      <w:r w:rsidR="00A42168" w:rsidRPr="00EF7545">
        <w:rPr>
          <w:rFonts w:ascii="Times New Roman" w:hAnsi="Times New Roman" w:cs="Times New Roman"/>
          <w:b/>
          <w:color w:val="FF0000"/>
          <w:sz w:val="24"/>
          <w:szCs w:val="24"/>
          <w:highlight w:val="yellow"/>
          <w:u w:color="FF0000"/>
        </w:rPr>
        <w:t xml:space="preserve"> and </w:t>
      </w:r>
      <w:r w:rsidR="008E3E9C">
        <w:rPr>
          <w:rFonts w:ascii="Times New Roman" w:hAnsi="Times New Roman" w:cs="Times New Roman"/>
          <w:b/>
          <w:color w:val="FF0000"/>
          <w:sz w:val="24"/>
          <w:szCs w:val="24"/>
          <w:highlight w:val="yellow"/>
          <w:u w:color="FF0000"/>
        </w:rPr>
        <w:t>G</w:t>
      </w:r>
      <w:r w:rsidR="00A42168" w:rsidRPr="00EF7545">
        <w:rPr>
          <w:rFonts w:ascii="Times New Roman" w:hAnsi="Times New Roman" w:cs="Times New Roman"/>
          <w:b/>
          <w:color w:val="FF0000"/>
          <w:sz w:val="24"/>
          <w:szCs w:val="24"/>
          <w:highlight w:val="yellow"/>
          <w:u w:color="FF0000"/>
        </w:rPr>
        <w:t>rants</w:t>
      </w:r>
    </w:p>
    <w:p w:rsidR="00092E5E" w:rsidRPr="0027799E" w:rsidRDefault="00A42168"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Students</w:t>
      </w:r>
      <w:r w:rsidR="00092E5E" w:rsidRPr="0027799E">
        <w:rPr>
          <w:rFonts w:ascii="Times New Roman" w:hAnsi="Times New Roman" w:cs="Times New Roman"/>
          <w:sz w:val="24"/>
          <w:szCs w:val="24"/>
          <w:u w:color="FF0000"/>
        </w:rPr>
        <w:t xml:space="preserve"> </w:t>
      </w:r>
      <w:r w:rsidRPr="0027799E">
        <w:rPr>
          <w:rFonts w:ascii="Times New Roman" w:hAnsi="Times New Roman" w:cs="Times New Roman"/>
          <w:sz w:val="24"/>
          <w:szCs w:val="24"/>
          <w:u w:color="FF0000"/>
        </w:rPr>
        <w:t>have</w:t>
      </w:r>
      <w:r w:rsidR="00092E5E" w:rsidRPr="0027799E">
        <w:rPr>
          <w:rFonts w:ascii="Times New Roman" w:hAnsi="Times New Roman" w:cs="Times New Roman"/>
          <w:sz w:val="24"/>
          <w:szCs w:val="24"/>
          <w:u w:color="FF0000"/>
        </w:rPr>
        <w:t xml:space="preserve"> the following scholarships and grants:</w:t>
      </w:r>
    </w:p>
    <w:p w:rsidR="00092E5E" w:rsidRPr="00020317" w:rsidRDefault="00092E5E" w:rsidP="00D808FE">
      <w:pPr>
        <w:rPr>
          <w:rFonts w:ascii="Times New Roman" w:hAnsi="Times New Roman" w:cs="Times New Roman"/>
          <w:color w:val="0070C0"/>
          <w:sz w:val="24"/>
          <w:szCs w:val="24"/>
          <w:u w:color="FF0000"/>
        </w:rPr>
      </w:pPr>
      <w:r w:rsidRPr="00020317">
        <w:rPr>
          <w:rFonts w:ascii="Times New Roman" w:hAnsi="Times New Roman" w:cs="Times New Roman"/>
          <w:color w:val="0070C0"/>
          <w:sz w:val="24"/>
          <w:szCs w:val="24"/>
          <w:u w:color="FF0000"/>
        </w:rPr>
        <w:t xml:space="preserve">(1) Academic </w:t>
      </w:r>
      <w:r w:rsidR="00304114">
        <w:rPr>
          <w:rFonts w:ascii="Times New Roman" w:hAnsi="Times New Roman" w:cs="Times New Roman"/>
          <w:color w:val="0070C0"/>
          <w:sz w:val="24"/>
          <w:szCs w:val="24"/>
          <w:u w:color="FF0000"/>
        </w:rPr>
        <w:t>S</w:t>
      </w:r>
      <w:r w:rsidRPr="00020317">
        <w:rPr>
          <w:rFonts w:ascii="Times New Roman" w:hAnsi="Times New Roman" w:cs="Times New Roman"/>
          <w:color w:val="0070C0"/>
          <w:sz w:val="24"/>
          <w:szCs w:val="24"/>
          <w:u w:color="FF0000"/>
        </w:rPr>
        <w:t>cholarship</w:t>
      </w:r>
      <w:r w:rsidR="00540516">
        <w:rPr>
          <w:rFonts w:ascii="Times New Roman" w:hAnsi="Times New Roman" w:cs="Times New Roman"/>
          <w:color w:val="0070C0"/>
          <w:sz w:val="24"/>
          <w:szCs w:val="24"/>
          <w:u w:color="FF0000"/>
        </w:rPr>
        <w:t xml:space="preserve"> (Major courses studying years, not include language studying years)</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 xml:space="preserve">The scholarship for </w:t>
      </w:r>
      <w:r w:rsidR="00A42168" w:rsidRPr="0027799E">
        <w:rPr>
          <w:rFonts w:ascii="Times New Roman" w:hAnsi="Times New Roman" w:cs="Times New Roman"/>
          <w:sz w:val="24"/>
          <w:szCs w:val="24"/>
          <w:u w:color="FF0000"/>
        </w:rPr>
        <w:t>bachelor’s and master’s programs</w:t>
      </w:r>
      <w:r w:rsidRPr="0027799E">
        <w:rPr>
          <w:rFonts w:ascii="Times New Roman" w:hAnsi="Times New Roman" w:cs="Times New Roman"/>
          <w:sz w:val="24"/>
          <w:szCs w:val="24"/>
          <w:u w:color="FF0000"/>
        </w:rPr>
        <w:t xml:space="preserve"> is </w:t>
      </w:r>
      <w:r w:rsidR="00A42168" w:rsidRPr="0027799E">
        <w:rPr>
          <w:rFonts w:ascii="Times New Roman" w:hAnsi="Times New Roman" w:cs="Times New Roman"/>
          <w:sz w:val="24"/>
          <w:szCs w:val="24"/>
          <w:u w:color="FF0000"/>
        </w:rPr>
        <w:t xml:space="preserve">set at </w:t>
      </w:r>
      <w:r w:rsidRPr="0027799E">
        <w:rPr>
          <w:rFonts w:ascii="Times New Roman" w:hAnsi="Times New Roman" w:cs="Times New Roman"/>
          <w:sz w:val="24"/>
          <w:szCs w:val="24"/>
          <w:u w:color="FF0000"/>
        </w:rPr>
        <w:t>three levels.</w:t>
      </w:r>
    </w:p>
    <w:p w:rsidR="00092E5E" w:rsidRPr="0027799E" w:rsidRDefault="00540516" w:rsidP="00D808FE">
      <w:pPr>
        <w:rPr>
          <w:rFonts w:ascii="Times New Roman" w:hAnsi="Times New Roman" w:cs="Times New Roman"/>
          <w:sz w:val="24"/>
          <w:szCs w:val="24"/>
          <w:u w:color="FF0000"/>
        </w:rPr>
      </w:pPr>
      <w:r>
        <w:rPr>
          <w:rFonts w:ascii="Times New Roman" w:hAnsi="Times New Roman" w:cs="Times New Roman"/>
          <w:sz w:val="24"/>
          <w:szCs w:val="24"/>
          <w:u w:color="FF0000"/>
        </w:rPr>
        <w:t>-</w:t>
      </w:r>
      <w:r w:rsidR="00092E5E" w:rsidRPr="0027799E">
        <w:rPr>
          <w:rFonts w:ascii="Times New Roman" w:hAnsi="Times New Roman" w:cs="Times New Roman"/>
          <w:sz w:val="24"/>
          <w:szCs w:val="24"/>
          <w:u w:color="FF0000"/>
        </w:rPr>
        <w:t>Grand Prize</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Undergraduate</w:t>
      </w:r>
      <w:r w:rsidR="00793D1C" w:rsidRPr="0027799E">
        <w:rPr>
          <w:rFonts w:ascii="Times New Roman" w:hAnsi="Times New Roman" w:cs="Times New Roman"/>
          <w:sz w:val="24"/>
          <w:szCs w:val="24"/>
          <w:u w:color="FF0000"/>
        </w:rPr>
        <w:t>s</w:t>
      </w:r>
      <w:r w:rsidRPr="0027799E">
        <w:rPr>
          <w:rFonts w:ascii="Times New Roman" w:hAnsi="Times New Roman" w:cs="Times New Roman"/>
          <w:sz w:val="24"/>
          <w:szCs w:val="24"/>
          <w:u w:color="FF0000"/>
        </w:rPr>
        <w:t xml:space="preserve">: </w:t>
      </w:r>
      <w:r w:rsidR="00540516" w:rsidRPr="0027799E">
        <w:rPr>
          <w:rFonts w:ascii="Times New Roman" w:hAnsi="Times New Roman" w:cs="Times New Roman"/>
          <w:sz w:val="24"/>
          <w:szCs w:val="24"/>
          <w:u w:color="FF0000"/>
        </w:rPr>
        <w:t xml:space="preserve">RMB </w:t>
      </w:r>
      <w:r w:rsidR="00540516">
        <w:rPr>
          <w:rFonts w:ascii="Times New Roman" w:hAnsi="Times New Roman" w:cs="Times New Roman"/>
          <w:sz w:val="24"/>
          <w:szCs w:val="24"/>
          <w:u w:color="FF0000"/>
        </w:rPr>
        <w:t>14</w:t>
      </w:r>
      <w:r w:rsidR="00540516" w:rsidRPr="0027799E">
        <w:rPr>
          <w:rFonts w:ascii="Times New Roman" w:hAnsi="Times New Roman" w:cs="Times New Roman"/>
          <w:sz w:val="24"/>
          <w:szCs w:val="24"/>
          <w:u w:color="FF0000"/>
        </w:rPr>
        <w:t>,000 per year</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Postgraduate</w:t>
      </w:r>
      <w:r w:rsidR="00793D1C" w:rsidRPr="0027799E">
        <w:rPr>
          <w:rFonts w:ascii="Times New Roman" w:hAnsi="Times New Roman" w:cs="Times New Roman"/>
          <w:sz w:val="24"/>
          <w:szCs w:val="24"/>
          <w:u w:color="FF0000"/>
        </w:rPr>
        <w:t>s</w:t>
      </w:r>
      <w:r w:rsidRPr="0027799E">
        <w:rPr>
          <w:rFonts w:ascii="Times New Roman" w:hAnsi="Times New Roman" w:cs="Times New Roman"/>
          <w:sz w:val="24"/>
          <w:szCs w:val="24"/>
          <w:u w:color="FF0000"/>
        </w:rPr>
        <w:t>:</w:t>
      </w:r>
      <w:r w:rsidR="00793D1C" w:rsidRPr="0027799E">
        <w:rPr>
          <w:rFonts w:ascii="Times New Roman" w:hAnsi="Times New Roman" w:cs="Times New Roman"/>
          <w:sz w:val="24"/>
          <w:szCs w:val="24"/>
          <w:u w:color="FF0000"/>
        </w:rPr>
        <w:t xml:space="preserve"> RMB </w:t>
      </w:r>
      <w:r w:rsidR="00540516">
        <w:rPr>
          <w:rFonts w:ascii="Times New Roman" w:hAnsi="Times New Roman" w:cs="Times New Roman"/>
          <w:sz w:val="24"/>
          <w:szCs w:val="24"/>
          <w:u w:color="FF0000"/>
        </w:rPr>
        <w:t>21</w:t>
      </w:r>
      <w:r w:rsidR="00793D1C" w:rsidRPr="0027799E">
        <w:rPr>
          <w:rFonts w:ascii="Times New Roman" w:hAnsi="Times New Roman" w:cs="Times New Roman"/>
          <w:sz w:val="24"/>
          <w:szCs w:val="24"/>
          <w:u w:color="FF0000"/>
        </w:rPr>
        <w:t xml:space="preserve">,000 per </w:t>
      </w:r>
      <w:r w:rsidRPr="0027799E">
        <w:rPr>
          <w:rFonts w:ascii="Times New Roman" w:hAnsi="Times New Roman" w:cs="Times New Roman"/>
          <w:sz w:val="24"/>
          <w:szCs w:val="24"/>
          <w:u w:color="FF0000"/>
        </w:rPr>
        <w:t>year</w:t>
      </w:r>
    </w:p>
    <w:p w:rsidR="00092E5E" w:rsidRPr="0027799E" w:rsidRDefault="00540516" w:rsidP="00D808FE">
      <w:pPr>
        <w:rPr>
          <w:rFonts w:ascii="Times New Roman" w:hAnsi="Times New Roman" w:cs="Times New Roman"/>
          <w:sz w:val="24"/>
          <w:szCs w:val="24"/>
          <w:u w:color="FF0000"/>
        </w:rPr>
      </w:pPr>
      <w:r>
        <w:rPr>
          <w:rFonts w:ascii="Times New Roman" w:hAnsi="Times New Roman" w:cs="Times New Roman"/>
          <w:sz w:val="24"/>
          <w:szCs w:val="24"/>
          <w:u w:color="FF0000"/>
        </w:rPr>
        <w:t>-</w:t>
      </w:r>
      <w:r w:rsidR="00092E5E" w:rsidRPr="0027799E">
        <w:rPr>
          <w:rFonts w:ascii="Times New Roman" w:hAnsi="Times New Roman" w:cs="Times New Roman"/>
          <w:sz w:val="24"/>
          <w:szCs w:val="24"/>
          <w:u w:color="FF0000"/>
        </w:rPr>
        <w:t>First prize</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Undergraduate</w:t>
      </w:r>
      <w:r w:rsidR="00793D1C" w:rsidRPr="0027799E">
        <w:rPr>
          <w:rFonts w:ascii="Times New Roman" w:hAnsi="Times New Roman" w:cs="Times New Roman"/>
          <w:sz w:val="24"/>
          <w:szCs w:val="24"/>
          <w:u w:color="FF0000"/>
        </w:rPr>
        <w:t>s</w:t>
      </w:r>
      <w:r w:rsidRPr="0027799E">
        <w:rPr>
          <w:rFonts w:ascii="Times New Roman" w:hAnsi="Times New Roman" w:cs="Times New Roman"/>
          <w:sz w:val="24"/>
          <w:szCs w:val="24"/>
          <w:u w:color="FF0000"/>
        </w:rPr>
        <w:t xml:space="preserve">: </w:t>
      </w:r>
      <w:r w:rsidR="00540516" w:rsidRPr="0027799E">
        <w:rPr>
          <w:rFonts w:ascii="Times New Roman" w:hAnsi="Times New Roman" w:cs="Times New Roman"/>
          <w:sz w:val="24"/>
          <w:szCs w:val="24"/>
          <w:u w:color="FF0000"/>
        </w:rPr>
        <w:t xml:space="preserve">RMB </w:t>
      </w:r>
      <w:r w:rsidR="00540516">
        <w:rPr>
          <w:rFonts w:ascii="Times New Roman" w:hAnsi="Times New Roman" w:cs="Times New Roman"/>
          <w:sz w:val="24"/>
          <w:szCs w:val="24"/>
          <w:u w:color="FF0000"/>
        </w:rPr>
        <w:t>12</w:t>
      </w:r>
      <w:r w:rsidR="00540516" w:rsidRPr="0027799E">
        <w:rPr>
          <w:rFonts w:ascii="Times New Roman" w:hAnsi="Times New Roman" w:cs="Times New Roman"/>
          <w:sz w:val="24"/>
          <w:szCs w:val="24"/>
          <w:u w:color="FF0000"/>
        </w:rPr>
        <w:t>,000 per year</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Postgraduate</w:t>
      </w:r>
      <w:r w:rsidR="00793D1C" w:rsidRPr="0027799E">
        <w:rPr>
          <w:rFonts w:ascii="Times New Roman" w:hAnsi="Times New Roman" w:cs="Times New Roman"/>
          <w:sz w:val="24"/>
          <w:szCs w:val="24"/>
          <w:u w:color="FF0000"/>
        </w:rPr>
        <w:t>s</w:t>
      </w:r>
      <w:r w:rsidRPr="0027799E">
        <w:rPr>
          <w:rFonts w:ascii="Times New Roman" w:hAnsi="Times New Roman" w:cs="Times New Roman"/>
          <w:sz w:val="24"/>
          <w:szCs w:val="24"/>
          <w:u w:color="FF0000"/>
        </w:rPr>
        <w:t xml:space="preserve">: </w:t>
      </w:r>
      <w:r w:rsidR="00793D1C" w:rsidRPr="0027799E">
        <w:rPr>
          <w:rFonts w:ascii="Times New Roman" w:hAnsi="Times New Roman" w:cs="Times New Roman"/>
          <w:sz w:val="24"/>
          <w:szCs w:val="24"/>
          <w:u w:color="FF0000"/>
        </w:rPr>
        <w:t xml:space="preserve">RMB </w:t>
      </w:r>
      <w:r w:rsidR="00540516">
        <w:rPr>
          <w:rFonts w:ascii="Times New Roman" w:hAnsi="Times New Roman" w:cs="Times New Roman"/>
          <w:sz w:val="24"/>
          <w:szCs w:val="24"/>
          <w:u w:color="FF0000"/>
        </w:rPr>
        <w:t>18</w:t>
      </w:r>
      <w:r w:rsidR="00793D1C" w:rsidRPr="0027799E">
        <w:rPr>
          <w:rFonts w:ascii="Times New Roman" w:hAnsi="Times New Roman" w:cs="Times New Roman"/>
          <w:sz w:val="24"/>
          <w:szCs w:val="24"/>
          <w:u w:color="FF0000"/>
        </w:rPr>
        <w:t>,</w:t>
      </w:r>
      <w:r w:rsidRPr="0027799E">
        <w:rPr>
          <w:rFonts w:ascii="Times New Roman" w:hAnsi="Times New Roman" w:cs="Times New Roman"/>
          <w:sz w:val="24"/>
          <w:szCs w:val="24"/>
          <w:u w:color="FF0000"/>
        </w:rPr>
        <w:t>000 year</w:t>
      </w:r>
    </w:p>
    <w:p w:rsidR="00092E5E" w:rsidRPr="0027799E" w:rsidRDefault="00540516" w:rsidP="00D808FE">
      <w:pPr>
        <w:rPr>
          <w:rFonts w:ascii="Times New Roman" w:hAnsi="Times New Roman" w:cs="Times New Roman"/>
          <w:sz w:val="24"/>
          <w:szCs w:val="24"/>
          <w:u w:color="FF0000"/>
        </w:rPr>
      </w:pPr>
      <w:r>
        <w:rPr>
          <w:rFonts w:ascii="Times New Roman" w:hAnsi="Times New Roman" w:cs="Times New Roman"/>
          <w:sz w:val="24"/>
          <w:szCs w:val="24"/>
          <w:u w:color="FF0000"/>
        </w:rPr>
        <w:t>-</w:t>
      </w:r>
      <w:r w:rsidR="00092E5E" w:rsidRPr="0027799E">
        <w:rPr>
          <w:rFonts w:ascii="Times New Roman" w:hAnsi="Times New Roman" w:cs="Times New Roman"/>
          <w:sz w:val="24"/>
          <w:szCs w:val="24"/>
          <w:u w:color="FF0000"/>
        </w:rPr>
        <w:t>Second award</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Undergraduate</w:t>
      </w:r>
      <w:r w:rsidR="00793D1C" w:rsidRPr="0027799E">
        <w:rPr>
          <w:rFonts w:ascii="Times New Roman" w:hAnsi="Times New Roman" w:cs="Times New Roman"/>
          <w:sz w:val="24"/>
          <w:szCs w:val="24"/>
          <w:u w:color="FF0000"/>
        </w:rPr>
        <w:t>s</w:t>
      </w:r>
      <w:r w:rsidRPr="0027799E">
        <w:rPr>
          <w:rFonts w:ascii="Times New Roman" w:hAnsi="Times New Roman" w:cs="Times New Roman"/>
          <w:sz w:val="24"/>
          <w:szCs w:val="24"/>
          <w:u w:color="FF0000"/>
        </w:rPr>
        <w:t xml:space="preserve">: </w:t>
      </w:r>
      <w:r w:rsidR="00540516" w:rsidRPr="0027799E">
        <w:rPr>
          <w:rFonts w:ascii="Times New Roman" w:hAnsi="Times New Roman" w:cs="Times New Roman"/>
          <w:sz w:val="24"/>
          <w:szCs w:val="24"/>
          <w:u w:color="FF0000"/>
        </w:rPr>
        <w:t xml:space="preserve">RMB </w:t>
      </w:r>
      <w:r w:rsidR="00540516">
        <w:rPr>
          <w:rFonts w:ascii="Times New Roman" w:hAnsi="Times New Roman" w:cs="Times New Roman"/>
          <w:sz w:val="24"/>
          <w:szCs w:val="24"/>
          <w:u w:color="FF0000"/>
        </w:rPr>
        <w:t>10</w:t>
      </w:r>
      <w:r w:rsidR="00540516" w:rsidRPr="0027799E">
        <w:rPr>
          <w:rFonts w:ascii="Times New Roman" w:hAnsi="Times New Roman" w:cs="Times New Roman"/>
          <w:sz w:val="24"/>
          <w:szCs w:val="24"/>
          <w:u w:color="FF0000"/>
        </w:rPr>
        <w:t>,000 per year</w:t>
      </w:r>
    </w:p>
    <w:p w:rsidR="00092E5E" w:rsidRPr="0027799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Postgraduate</w:t>
      </w:r>
      <w:r w:rsidR="00793D1C" w:rsidRPr="0027799E">
        <w:rPr>
          <w:rFonts w:ascii="Times New Roman" w:hAnsi="Times New Roman" w:cs="Times New Roman"/>
          <w:sz w:val="24"/>
          <w:szCs w:val="24"/>
          <w:u w:color="FF0000"/>
        </w:rPr>
        <w:t>s</w:t>
      </w:r>
      <w:r w:rsidRPr="0027799E">
        <w:rPr>
          <w:rFonts w:ascii="Times New Roman" w:hAnsi="Times New Roman" w:cs="Times New Roman"/>
          <w:sz w:val="24"/>
          <w:szCs w:val="24"/>
          <w:u w:color="FF0000"/>
        </w:rPr>
        <w:t xml:space="preserve">: </w:t>
      </w:r>
      <w:r w:rsidR="00793D1C" w:rsidRPr="0027799E">
        <w:rPr>
          <w:rFonts w:ascii="Times New Roman" w:hAnsi="Times New Roman" w:cs="Times New Roman"/>
          <w:sz w:val="24"/>
          <w:szCs w:val="24"/>
          <w:u w:color="FF0000"/>
        </w:rPr>
        <w:t xml:space="preserve">RMB </w:t>
      </w:r>
      <w:r w:rsidR="00540516">
        <w:rPr>
          <w:rFonts w:ascii="Times New Roman" w:hAnsi="Times New Roman" w:cs="Times New Roman"/>
          <w:sz w:val="24"/>
          <w:szCs w:val="24"/>
          <w:u w:color="FF0000"/>
        </w:rPr>
        <w:t>15</w:t>
      </w:r>
      <w:r w:rsidR="00793D1C" w:rsidRPr="0027799E">
        <w:rPr>
          <w:rFonts w:ascii="Times New Roman" w:hAnsi="Times New Roman" w:cs="Times New Roman"/>
          <w:sz w:val="24"/>
          <w:szCs w:val="24"/>
          <w:u w:color="FF0000"/>
        </w:rPr>
        <w:t>,</w:t>
      </w:r>
      <w:r w:rsidRPr="0027799E">
        <w:rPr>
          <w:rFonts w:ascii="Times New Roman" w:hAnsi="Times New Roman" w:cs="Times New Roman"/>
          <w:sz w:val="24"/>
          <w:szCs w:val="24"/>
          <w:u w:color="FF0000"/>
        </w:rPr>
        <w:t xml:space="preserve">000 </w:t>
      </w:r>
      <w:r w:rsidR="00793D1C" w:rsidRPr="0027799E">
        <w:rPr>
          <w:rFonts w:ascii="Times New Roman" w:hAnsi="Times New Roman" w:cs="Times New Roman"/>
          <w:sz w:val="24"/>
          <w:szCs w:val="24"/>
          <w:u w:color="FF0000"/>
        </w:rPr>
        <w:t>per</w:t>
      </w:r>
      <w:r w:rsidRPr="0027799E">
        <w:rPr>
          <w:rFonts w:ascii="Times New Roman" w:hAnsi="Times New Roman" w:cs="Times New Roman"/>
          <w:sz w:val="24"/>
          <w:szCs w:val="24"/>
          <w:u w:color="FF0000"/>
        </w:rPr>
        <w:t xml:space="preserve"> year</w:t>
      </w:r>
    </w:p>
    <w:p w:rsidR="00793D1C" w:rsidRPr="0027799E" w:rsidRDefault="00793D1C" w:rsidP="00D808FE">
      <w:pPr>
        <w:rPr>
          <w:rFonts w:ascii="Times New Roman" w:hAnsi="Times New Roman" w:cs="Times New Roman"/>
          <w:sz w:val="24"/>
          <w:szCs w:val="24"/>
          <w:u w:color="FF0000"/>
        </w:rPr>
      </w:pPr>
    </w:p>
    <w:p w:rsidR="00092E5E" w:rsidRPr="00020317" w:rsidRDefault="00793D1C" w:rsidP="00D808FE">
      <w:pPr>
        <w:rPr>
          <w:rFonts w:ascii="Times New Roman" w:hAnsi="Times New Roman" w:cs="Times New Roman"/>
          <w:color w:val="0070C0"/>
          <w:sz w:val="24"/>
          <w:szCs w:val="24"/>
          <w:u w:color="FF0000"/>
        </w:rPr>
      </w:pPr>
      <w:r w:rsidRPr="00020317">
        <w:rPr>
          <w:rFonts w:ascii="Times New Roman" w:hAnsi="Times New Roman" w:cs="Times New Roman"/>
          <w:color w:val="0070C0"/>
          <w:sz w:val="24"/>
          <w:szCs w:val="24"/>
          <w:u w:color="FF0000"/>
        </w:rPr>
        <w:t>(2) HSK</w:t>
      </w:r>
      <w:r w:rsidR="00092E5E" w:rsidRPr="00020317">
        <w:rPr>
          <w:rFonts w:ascii="Times New Roman" w:hAnsi="Times New Roman" w:cs="Times New Roman"/>
          <w:color w:val="0070C0"/>
          <w:sz w:val="24"/>
          <w:szCs w:val="24"/>
          <w:u w:color="FF0000"/>
        </w:rPr>
        <w:t xml:space="preserve"> </w:t>
      </w:r>
      <w:r w:rsidR="00304114">
        <w:rPr>
          <w:rFonts w:ascii="Times New Roman" w:hAnsi="Times New Roman" w:cs="Times New Roman"/>
          <w:color w:val="0070C0"/>
          <w:sz w:val="24"/>
          <w:szCs w:val="24"/>
          <w:u w:color="FF0000"/>
        </w:rPr>
        <w:t>S</w:t>
      </w:r>
      <w:r w:rsidR="00092E5E" w:rsidRPr="00020317">
        <w:rPr>
          <w:rFonts w:ascii="Times New Roman" w:hAnsi="Times New Roman" w:cs="Times New Roman"/>
          <w:color w:val="0070C0"/>
          <w:sz w:val="24"/>
          <w:szCs w:val="24"/>
          <w:u w:color="FF0000"/>
        </w:rPr>
        <w:t>cholarship</w:t>
      </w:r>
      <w:r w:rsidR="00304114">
        <w:rPr>
          <w:rFonts w:ascii="Times New Roman" w:hAnsi="Times New Roman" w:cs="Times New Roman"/>
          <w:color w:val="0070C0"/>
          <w:sz w:val="24"/>
          <w:szCs w:val="24"/>
          <w:u w:color="FF0000"/>
        </w:rPr>
        <w:t xml:space="preserve"> </w:t>
      </w:r>
      <w:r w:rsidR="00540516">
        <w:rPr>
          <w:rFonts w:ascii="Times New Roman" w:hAnsi="Times New Roman" w:cs="Times New Roman"/>
          <w:color w:val="0070C0"/>
          <w:sz w:val="24"/>
          <w:szCs w:val="24"/>
          <w:u w:color="FF0000"/>
        </w:rPr>
        <w:t>(</w:t>
      </w:r>
      <w:r w:rsidR="00304114">
        <w:rPr>
          <w:rFonts w:ascii="Times New Roman" w:hAnsi="Times New Roman" w:cs="Times New Roman"/>
          <w:color w:val="0070C0"/>
          <w:sz w:val="24"/>
          <w:szCs w:val="24"/>
          <w:u w:color="FF0000"/>
        </w:rPr>
        <w:t xml:space="preserve">Only </w:t>
      </w:r>
      <w:r w:rsidR="00540516">
        <w:rPr>
          <w:rFonts w:ascii="Times New Roman" w:hAnsi="Times New Roman" w:cs="Times New Roman"/>
          <w:color w:val="0070C0"/>
          <w:sz w:val="24"/>
          <w:szCs w:val="24"/>
          <w:u w:color="FF0000"/>
        </w:rPr>
        <w:t xml:space="preserve">once in </w:t>
      </w:r>
      <w:r w:rsidR="00304114" w:rsidRPr="00304114">
        <w:rPr>
          <w:rFonts w:ascii="Times New Roman" w:hAnsi="Times New Roman" w:cs="Times New Roman"/>
          <w:color w:val="0070C0"/>
          <w:sz w:val="24"/>
          <w:szCs w:val="24"/>
          <w:u w:color="FF0000"/>
        </w:rPr>
        <w:t>Undergraduates</w:t>
      </w:r>
      <w:r w:rsidR="00304114">
        <w:rPr>
          <w:rFonts w:ascii="Times New Roman" w:hAnsi="Times New Roman" w:cs="Times New Roman"/>
          <w:color w:val="0070C0"/>
          <w:sz w:val="24"/>
          <w:szCs w:val="24"/>
          <w:u w:color="FF0000"/>
        </w:rPr>
        <w:t xml:space="preserve"> or </w:t>
      </w:r>
      <w:r w:rsidR="00304114" w:rsidRPr="00304114">
        <w:rPr>
          <w:rFonts w:ascii="Times New Roman" w:hAnsi="Times New Roman" w:cs="Times New Roman"/>
          <w:color w:val="0070C0"/>
          <w:sz w:val="24"/>
          <w:szCs w:val="24"/>
          <w:u w:color="FF0000"/>
        </w:rPr>
        <w:t>Postgraduates</w:t>
      </w:r>
      <w:r w:rsidR="00540516">
        <w:rPr>
          <w:rFonts w:ascii="Times New Roman" w:hAnsi="Times New Roman" w:cs="Times New Roman"/>
          <w:color w:val="0070C0"/>
          <w:sz w:val="24"/>
          <w:szCs w:val="24"/>
          <w:u w:color="FF0000"/>
        </w:rPr>
        <w:t>)</w:t>
      </w:r>
    </w:p>
    <w:p w:rsidR="00C20CEE" w:rsidRDefault="00092E5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 xml:space="preserve">The HSK award is for students who have passed the HSK level </w:t>
      </w:r>
      <w:r w:rsidR="00793D1C" w:rsidRPr="0027799E">
        <w:rPr>
          <w:rFonts w:ascii="Times New Roman" w:hAnsi="Times New Roman" w:cs="Times New Roman"/>
          <w:sz w:val="24"/>
          <w:szCs w:val="24"/>
          <w:u w:color="FF0000"/>
        </w:rPr>
        <w:t>test</w:t>
      </w:r>
      <w:r w:rsidR="00C20CEE">
        <w:rPr>
          <w:rFonts w:ascii="Times New Roman" w:hAnsi="Times New Roman" w:cs="Times New Roman"/>
          <w:sz w:val="24"/>
          <w:szCs w:val="24"/>
          <w:u w:color="FF0000"/>
        </w:rPr>
        <w:t xml:space="preserve">. </w:t>
      </w:r>
    </w:p>
    <w:p w:rsidR="00092E5E" w:rsidRPr="00C20CEE" w:rsidRDefault="00C20CEE" w:rsidP="00D808FE">
      <w:pPr>
        <w:rPr>
          <w:rFonts w:ascii="Times New Roman" w:hAnsi="Times New Roman" w:cs="Times New Roman"/>
          <w:b/>
          <w:sz w:val="24"/>
          <w:szCs w:val="24"/>
          <w:u w:color="FF0000"/>
        </w:rPr>
      </w:pPr>
      <w:r w:rsidRPr="0027799E">
        <w:rPr>
          <w:rFonts w:ascii="Times New Roman" w:hAnsi="Times New Roman" w:cs="Times New Roman"/>
          <w:sz w:val="24"/>
          <w:szCs w:val="24"/>
          <w:u w:color="FF0000"/>
        </w:rPr>
        <w:t xml:space="preserve">Undergraduates: RMB </w:t>
      </w:r>
      <w:r>
        <w:rPr>
          <w:rFonts w:ascii="Times New Roman" w:hAnsi="Times New Roman" w:cs="Times New Roman"/>
          <w:sz w:val="24"/>
          <w:szCs w:val="24"/>
          <w:u w:color="FF0000"/>
        </w:rPr>
        <w:t>900</w:t>
      </w:r>
      <w:r w:rsidRPr="0027799E">
        <w:rPr>
          <w:rFonts w:ascii="Times New Roman" w:hAnsi="Times New Roman" w:cs="Times New Roman"/>
          <w:sz w:val="24"/>
          <w:szCs w:val="24"/>
          <w:u w:color="FF0000"/>
        </w:rPr>
        <w:t xml:space="preserve"> </w:t>
      </w:r>
      <w:r w:rsidR="00092E5E" w:rsidRPr="0027799E">
        <w:rPr>
          <w:rFonts w:ascii="Times New Roman" w:hAnsi="Times New Roman" w:cs="Times New Roman"/>
          <w:sz w:val="24"/>
          <w:szCs w:val="24"/>
          <w:u w:color="FF0000"/>
        </w:rPr>
        <w:t xml:space="preserve">(passing HSK level </w:t>
      </w:r>
      <w:r>
        <w:rPr>
          <w:rFonts w:ascii="Times New Roman" w:hAnsi="Times New Roman" w:cs="Times New Roman"/>
          <w:sz w:val="24"/>
          <w:szCs w:val="24"/>
          <w:u w:color="FF0000"/>
        </w:rPr>
        <w:t>4</w:t>
      </w:r>
      <w:r w:rsidR="00092E5E" w:rsidRPr="0027799E">
        <w:rPr>
          <w:rFonts w:ascii="Times New Roman" w:hAnsi="Times New Roman" w:cs="Times New Roman"/>
          <w:sz w:val="24"/>
          <w:szCs w:val="24"/>
          <w:u w:color="FF0000"/>
        </w:rPr>
        <w:t>)</w:t>
      </w:r>
      <w:r>
        <w:rPr>
          <w:rFonts w:ascii="Times New Roman" w:hAnsi="Times New Roman" w:cs="Times New Roman"/>
          <w:sz w:val="24"/>
          <w:szCs w:val="24"/>
          <w:u w:color="FF0000"/>
        </w:rPr>
        <w:t>,</w:t>
      </w:r>
      <w:r w:rsidRPr="00C20CEE">
        <w:rPr>
          <w:rFonts w:ascii="Times New Roman" w:hAnsi="Times New Roman" w:cs="Times New Roman"/>
          <w:sz w:val="24"/>
          <w:szCs w:val="24"/>
          <w:u w:color="FF0000"/>
        </w:rPr>
        <w:t xml:space="preserve"> </w:t>
      </w:r>
      <w:r w:rsidRPr="0027799E">
        <w:rPr>
          <w:rFonts w:ascii="Times New Roman" w:hAnsi="Times New Roman" w:cs="Times New Roman"/>
          <w:sz w:val="24"/>
          <w:szCs w:val="24"/>
          <w:u w:color="FF0000"/>
        </w:rPr>
        <w:t xml:space="preserve">RMB </w:t>
      </w:r>
      <w:r>
        <w:rPr>
          <w:rFonts w:ascii="Times New Roman" w:hAnsi="Times New Roman" w:cs="Times New Roman"/>
          <w:sz w:val="24"/>
          <w:szCs w:val="24"/>
          <w:u w:color="FF0000"/>
        </w:rPr>
        <w:t>1,200</w:t>
      </w:r>
      <w:r w:rsidRPr="0027799E">
        <w:rPr>
          <w:rFonts w:ascii="Times New Roman" w:hAnsi="Times New Roman" w:cs="Times New Roman"/>
          <w:sz w:val="24"/>
          <w:szCs w:val="24"/>
          <w:u w:color="FF0000"/>
        </w:rPr>
        <w:t xml:space="preserve"> (passing HSK level </w:t>
      </w:r>
      <w:r>
        <w:rPr>
          <w:rFonts w:ascii="Times New Roman" w:hAnsi="Times New Roman" w:cs="Times New Roman"/>
          <w:sz w:val="24"/>
          <w:szCs w:val="24"/>
          <w:u w:color="FF0000"/>
        </w:rPr>
        <w:t>5</w:t>
      </w:r>
      <w:r w:rsidRPr="0027799E">
        <w:rPr>
          <w:rFonts w:ascii="Times New Roman" w:hAnsi="Times New Roman" w:cs="Times New Roman"/>
          <w:sz w:val="24"/>
          <w:szCs w:val="24"/>
          <w:u w:color="FF0000"/>
        </w:rPr>
        <w:t>)</w:t>
      </w:r>
      <w:r>
        <w:rPr>
          <w:rFonts w:ascii="Times New Roman" w:hAnsi="Times New Roman" w:cs="Times New Roman"/>
          <w:sz w:val="24"/>
          <w:szCs w:val="24"/>
          <w:u w:color="FF0000"/>
        </w:rPr>
        <w:t xml:space="preserve">, </w:t>
      </w:r>
      <w:r w:rsidRPr="0027799E">
        <w:rPr>
          <w:rFonts w:ascii="Times New Roman" w:hAnsi="Times New Roman" w:cs="Times New Roman"/>
          <w:sz w:val="24"/>
          <w:szCs w:val="24"/>
          <w:u w:color="FF0000"/>
        </w:rPr>
        <w:t xml:space="preserve">RMB </w:t>
      </w:r>
      <w:r>
        <w:rPr>
          <w:rFonts w:ascii="Times New Roman" w:hAnsi="Times New Roman" w:cs="Times New Roman"/>
          <w:sz w:val="24"/>
          <w:szCs w:val="24"/>
          <w:u w:color="FF0000"/>
        </w:rPr>
        <w:t>1,500</w:t>
      </w:r>
      <w:r w:rsidRPr="0027799E">
        <w:rPr>
          <w:rFonts w:ascii="Times New Roman" w:hAnsi="Times New Roman" w:cs="Times New Roman"/>
          <w:sz w:val="24"/>
          <w:szCs w:val="24"/>
          <w:u w:color="FF0000"/>
        </w:rPr>
        <w:t xml:space="preserve"> (passing HSK level </w:t>
      </w:r>
      <w:r>
        <w:rPr>
          <w:rFonts w:ascii="Times New Roman" w:hAnsi="Times New Roman" w:cs="Times New Roman"/>
          <w:sz w:val="24"/>
          <w:szCs w:val="24"/>
          <w:u w:color="FF0000"/>
        </w:rPr>
        <w:t>6</w:t>
      </w:r>
      <w:r w:rsidRPr="0027799E">
        <w:rPr>
          <w:rFonts w:ascii="Times New Roman" w:hAnsi="Times New Roman" w:cs="Times New Roman"/>
          <w:sz w:val="24"/>
          <w:szCs w:val="24"/>
          <w:u w:color="FF0000"/>
        </w:rPr>
        <w:t>)</w:t>
      </w:r>
      <w:r>
        <w:rPr>
          <w:rFonts w:ascii="Times New Roman" w:hAnsi="Times New Roman" w:cs="Times New Roman"/>
          <w:sz w:val="24"/>
          <w:szCs w:val="24"/>
          <w:u w:color="FF0000"/>
        </w:rPr>
        <w:t xml:space="preserve">. </w:t>
      </w:r>
    </w:p>
    <w:p w:rsidR="00831DA4" w:rsidRDefault="00C20CEE" w:rsidP="00D808FE">
      <w:pPr>
        <w:rPr>
          <w:rFonts w:ascii="Times New Roman" w:hAnsi="Times New Roman" w:cs="Times New Roman"/>
          <w:sz w:val="24"/>
          <w:szCs w:val="24"/>
          <w:u w:color="FF0000"/>
        </w:rPr>
      </w:pPr>
      <w:r w:rsidRPr="0027799E">
        <w:rPr>
          <w:rFonts w:ascii="Times New Roman" w:hAnsi="Times New Roman" w:cs="Times New Roman"/>
          <w:sz w:val="24"/>
          <w:szCs w:val="24"/>
          <w:u w:color="FF0000"/>
        </w:rPr>
        <w:t>Postgraduates:</w:t>
      </w:r>
      <w:r w:rsidRPr="00C20CEE">
        <w:rPr>
          <w:rFonts w:ascii="Times New Roman" w:hAnsi="Times New Roman" w:cs="Times New Roman"/>
          <w:sz w:val="24"/>
          <w:szCs w:val="24"/>
          <w:u w:color="FF0000"/>
        </w:rPr>
        <w:t xml:space="preserve"> </w:t>
      </w:r>
      <w:r w:rsidRPr="0027799E">
        <w:rPr>
          <w:rFonts w:ascii="Times New Roman" w:hAnsi="Times New Roman" w:cs="Times New Roman"/>
          <w:sz w:val="24"/>
          <w:szCs w:val="24"/>
          <w:u w:color="FF0000"/>
        </w:rPr>
        <w:t xml:space="preserve">RMB </w:t>
      </w:r>
      <w:r>
        <w:rPr>
          <w:rFonts w:ascii="Times New Roman" w:hAnsi="Times New Roman" w:cs="Times New Roman"/>
          <w:sz w:val="24"/>
          <w:szCs w:val="24"/>
          <w:u w:color="FF0000"/>
        </w:rPr>
        <w:t>1,200</w:t>
      </w:r>
      <w:r w:rsidRPr="0027799E">
        <w:rPr>
          <w:rFonts w:ascii="Times New Roman" w:hAnsi="Times New Roman" w:cs="Times New Roman"/>
          <w:sz w:val="24"/>
          <w:szCs w:val="24"/>
          <w:u w:color="FF0000"/>
        </w:rPr>
        <w:t xml:space="preserve"> (passing HSK level </w:t>
      </w:r>
      <w:r>
        <w:rPr>
          <w:rFonts w:ascii="Times New Roman" w:hAnsi="Times New Roman" w:cs="Times New Roman"/>
          <w:sz w:val="24"/>
          <w:szCs w:val="24"/>
          <w:u w:color="FF0000"/>
        </w:rPr>
        <w:t>5</w:t>
      </w:r>
      <w:r w:rsidRPr="0027799E">
        <w:rPr>
          <w:rFonts w:ascii="Times New Roman" w:hAnsi="Times New Roman" w:cs="Times New Roman"/>
          <w:sz w:val="24"/>
          <w:szCs w:val="24"/>
          <w:u w:color="FF0000"/>
        </w:rPr>
        <w:t>)</w:t>
      </w:r>
      <w:r>
        <w:rPr>
          <w:rFonts w:ascii="Times New Roman" w:hAnsi="Times New Roman" w:cs="Times New Roman"/>
          <w:sz w:val="24"/>
          <w:szCs w:val="24"/>
          <w:u w:color="FF0000"/>
        </w:rPr>
        <w:t>;</w:t>
      </w:r>
      <w:r w:rsidRPr="00C20CEE">
        <w:rPr>
          <w:rFonts w:ascii="Times New Roman" w:hAnsi="Times New Roman" w:cs="Times New Roman"/>
          <w:sz w:val="24"/>
          <w:szCs w:val="24"/>
          <w:u w:color="FF0000"/>
        </w:rPr>
        <w:t xml:space="preserve"> </w:t>
      </w:r>
      <w:r w:rsidRPr="0027799E">
        <w:rPr>
          <w:rFonts w:ascii="Times New Roman" w:hAnsi="Times New Roman" w:cs="Times New Roman"/>
          <w:sz w:val="24"/>
          <w:szCs w:val="24"/>
          <w:u w:color="FF0000"/>
        </w:rPr>
        <w:t xml:space="preserve">RMB </w:t>
      </w:r>
      <w:r>
        <w:rPr>
          <w:rFonts w:ascii="Times New Roman" w:hAnsi="Times New Roman" w:cs="Times New Roman"/>
          <w:sz w:val="24"/>
          <w:szCs w:val="24"/>
          <w:u w:color="FF0000"/>
        </w:rPr>
        <w:t>1,500</w:t>
      </w:r>
      <w:r w:rsidRPr="0027799E">
        <w:rPr>
          <w:rFonts w:ascii="Times New Roman" w:hAnsi="Times New Roman" w:cs="Times New Roman"/>
          <w:sz w:val="24"/>
          <w:szCs w:val="24"/>
          <w:u w:color="FF0000"/>
        </w:rPr>
        <w:t xml:space="preserve"> (passing HSK level </w:t>
      </w:r>
      <w:r>
        <w:rPr>
          <w:rFonts w:ascii="Times New Roman" w:hAnsi="Times New Roman" w:cs="Times New Roman"/>
          <w:sz w:val="24"/>
          <w:szCs w:val="24"/>
          <w:u w:color="FF0000"/>
        </w:rPr>
        <w:t>6</w:t>
      </w:r>
      <w:r w:rsidRPr="0027799E">
        <w:rPr>
          <w:rFonts w:ascii="Times New Roman" w:hAnsi="Times New Roman" w:cs="Times New Roman"/>
          <w:sz w:val="24"/>
          <w:szCs w:val="24"/>
          <w:u w:color="FF0000"/>
        </w:rPr>
        <w:t>)</w:t>
      </w:r>
      <w:r>
        <w:rPr>
          <w:rFonts w:ascii="Times New Roman" w:hAnsi="Times New Roman" w:cs="Times New Roman"/>
          <w:sz w:val="24"/>
          <w:szCs w:val="24"/>
          <w:u w:color="FF0000"/>
        </w:rPr>
        <w:t>;</w:t>
      </w:r>
    </w:p>
    <w:p w:rsidR="00C20CEE" w:rsidRPr="0027799E" w:rsidRDefault="00C20CEE" w:rsidP="00D808FE">
      <w:pPr>
        <w:rPr>
          <w:rFonts w:ascii="Times New Roman" w:hAnsi="Times New Roman" w:cs="Times New Roman"/>
          <w:sz w:val="24"/>
          <w:szCs w:val="24"/>
        </w:rPr>
      </w:pPr>
    </w:p>
    <w:p w:rsidR="00092E5E" w:rsidRPr="00EF7545" w:rsidRDefault="00092E5E" w:rsidP="00D808FE">
      <w:pPr>
        <w:rPr>
          <w:rFonts w:ascii="Times New Roman" w:hAnsi="Times New Roman" w:cs="Times New Roman"/>
          <w:b/>
          <w:color w:val="FF0000"/>
          <w:sz w:val="24"/>
          <w:szCs w:val="24"/>
        </w:rPr>
      </w:pPr>
      <w:r w:rsidRPr="00EF7545">
        <w:rPr>
          <w:rFonts w:ascii="Times New Roman" w:hAnsi="Times New Roman" w:cs="Times New Roman"/>
          <w:b/>
          <w:color w:val="FF0000"/>
          <w:sz w:val="24"/>
          <w:szCs w:val="24"/>
          <w:highlight w:val="yellow"/>
        </w:rPr>
        <w:t>1</w:t>
      </w:r>
      <w:r w:rsidR="006B1A4D" w:rsidRPr="00EF7545">
        <w:rPr>
          <w:rFonts w:ascii="Times New Roman" w:hAnsi="Times New Roman" w:cs="Times New Roman"/>
          <w:b/>
          <w:color w:val="FF0000"/>
          <w:sz w:val="24"/>
          <w:szCs w:val="24"/>
          <w:highlight w:val="yellow"/>
        </w:rPr>
        <w:t>1</w:t>
      </w:r>
      <w:r w:rsidRPr="00EF7545">
        <w:rPr>
          <w:rFonts w:ascii="Times New Roman" w:hAnsi="Times New Roman" w:cs="Times New Roman"/>
          <w:b/>
          <w:color w:val="FF0000"/>
          <w:sz w:val="24"/>
          <w:szCs w:val="24"/>
          <w:highlight w:val="yellow"/>
        </w:rPr>
        <w:t>. Insurance</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 xml:space="preserve">Students must purchase medical accident insurance at their own expense, with a minimum of </w:t>
      </w:r>
      <w:r w:rsidR="00D536D2" w:rsidRPr="0027799E">
        <w:rPr>
          <w:rFonts w:ascii="Times New Roman" w:hAnsi="Times New Roman" w:cs="Times New Roman"/>
          <w:sz w:val="24"/>
          <w:szCs w:val="24"/>
        </w:rPr>
        <w:t>RMB 800 per year or RMB</w:t>
      </w:r>
      <w:r w:rsidRPr="0027799E">
        <w:rPr>
          <w:rFonts w:ascii="Times New Roman" w:hAnsi="Times New Roman" w:cs="Times New Roman"/>
          <w:sz w:val="24"/>
          <w:szCs w:val="24"/>
        </w:rPr>
        <w:t xml:space="preserve"> 40</w:t>
      </w:r>
      <w:r w:rsidR="00D536D2" w:rsidRPr="0027799E">
        <w:rPr>
          <w:rFonts w:ascii="Times New Roman" w:hAnsi="Times New Roman" w:cs="Times New Roman"/>
          <w:sz w:val="24"/>
          <w:szCs w:val="24"/>
        </w:rPr>
        <w:t>0 for</w:t>
      </w:r>
      <w:r w:rsidRPr="0027799E">
        <w:rPr>
          <w:rFonts w:ascii="Times New Roman" w:hAnsi="Times New Roman" w:cs="Times New Roman"/>
          <w:sz w:val="24"/>
          <w:szCs w:val="24"/>
        </w:rPr>
        <w:t xml:space="preserve"> half a year.</w:t>
      </w:r>
    </w:p>
    <w:p w:rsidR="00D536D2" w:rsidRPr="0027799E" w:rsidRDefault="00D536D2" w:rsidP="00D808FE">
      <w:pPr>
        <w:rPr>
          <w:rFonts w:ascii="Times New Roman" w:hAnsi="Times New Roman" w:cs="Times New Roman"/>
          <w:sz w:val="24"/>
          <w:szCs w:val="24"/>
        </w:rPr>
      </w:pPr>
    </w:p>
    <w:p w:rsidR="00092E5E" w:rsidRPr="00EF7545" w:rsidRDefault="00092E5E" w:rsidP="00D808FE">
      <w:pPr>
        <w:rPr>
          <w:rFonts w:ascii="Times New Roman" w:hAnsi="Times New Roman" w:cs="Times New Roman"/>
          <w:b/>
          <w:color w:val="FF0000"/>
          <w:sz w:val="24"/>
          <w:szCs w:val="24"/>
        </w:rPr>
      </w:pPr>
      <w:r w:rsidRPr="00EF7545">
        <w:rPr>
          <w:rFonts w:ascii="Times New Roman" w:hAnsi="Times New Roman" w:cs="Times New Roman"/>
          <w:b/>
          <w:color w:val="FF0000"/>
          <w:sz w:val="24"/>
          <w:szCs w:val="24"/>
          <w:highlight w:val="yellow"/>
        </w:rPr>
        <w:t>1</w:t>
      </w:r>
      <w:r w:rsidR="006B1A4D" w:rsidRPr="00EF7545">
        <w:rPr>
          <w:rFonts w:ascii="Times New Roman" w:hAnsi="Times New Roman" w:cs="Times New Roman"/>
          <w:b/>
          <w:color w:val="FF0000"/>
          <w:sz w:val="24"/>
          <w:szCs w:val="24"/>
          <w:highlight w:val="yellow"/>
        </w:rPr>
        <w:t>2</w:t>
      </w:r>
      <w:r w:rsidRPr="00EF7545">
        <w:rPr>
          <w:rFonts w:ascii="Times New Roman" w:hAnsi="Times New Roman" w:cs="Times New Roman"/>
          <w:b/>
          <w:color w:val="FF0000"/>
          <w:sz w:val="24"/>
          <w:szCs w:val="24"/>
          <w:highlight w:val="yellow"/>
        </w:rPr>
        <w:t xml:space="preserve">. </w:t>
      </w:r>
      <w:r w:rsidR="007372C9" w:rsidRPr="00EF7545">
        <w:rPr>
          <w:rFonts w:ascii="Times New Roman" w:hAnsi="Times New Roman" w:cs="Times New Roman"/>
          <w:b/>
          <w:color w:val="FF0000"/>
          <w:sz w:val="24"/>
          <w:szCs w:val="24"/>
          <w:highlight w:val="yellow"/>
        </w:rPr>
        <w:t xml:space="preserve">Requirements for </w:t>
      </w:r>
      <w:r w:rsidRPr="00EF7545">
        <w:rPr>
          <w:rFonts w:ascii="Times New Roman" w:hAnsi="Times New Roman" w:cs="Times New Roman"/>
          <w:b/>
          <w:color w:val="FF0000"/>
          <w:sz w:val="24"/>
          <w:szCs w:val="24"/>
          <w:highlight w:val="yellow"/>
        </w:rPr>
        <w:t>Application</w:t>
      </w:r>
    </w:p>
    <w:p w:rsidR="00092E5E" w:rsidRPr="00020317" w:rsidRDefault="00092E5E" w:rsidP="00D808FE">
      <w:pPr>
        <w:rPr>
          <w:rFonts w:ascii="Times New Roman" w:hAnsi="Times New Roman" w:cs="Times New Roman"/>
          <w:color w:val="0070C0"/>
          <w:sz w:val="24"/>
          <w:szCs w:val="24"/>
        </w:rPr>
      </w:pPr>
      <w:r w:rsidRPr="00020317">
        <w:rPr>
          <w:rFonts w:ascii="Times New Roman" w:hAnsi="Times New Roman" w:cs="Times New Roman"/>
          <w:color w:val="0070C0"/>
          <w:sz w:val="24"/>
          <w:szCs w:val="24"/>
        </w:rPr>
        <w:t xml:space="preserve">Chinese language </w:t>
      </w:r>
      <w:r w:rsidR="007372C9" w:rsidRPr="00020317">
        <w:rPr>
          <w:rFonts w:ascii="Times New Roman" w:hAnsi="Times New Roman" w:cs="Times New Roman" w:hint="eastAsia"/>
          <w:color w:val="0070C0"/>
          <w:sz w:val="24"/>
          <w:szCs w:val="24"/>
        </w:rPr>
        <w:t>prog</w:t>
      </w:r>
      <w:r w:rsidR="007372C9" w:rsidRPr="00020317">
        <w:rPr>
          <w:rFonts w:ascii="Times New Roman" w:hAnsi="Times New Roman" w:cs="Times New Roman"/>
          <w:color w:val="0070C0"/>
          <w:sz w:val="24"/>
          <w:szCs w:val="24"/>
        </w:rPr>
        <w:t>ram</w:t>
      </w:r>
      <w:r w:rsidRPr="00020317">
        <w:rPr>
          <w:rFonts w:ascii="Times New Roman" w:hAnsi="Times New Roman" w:cs="Times New Roman"/>
          <w:color w:val="0070C0"/>
          <w:sz w:val="24"/>
          <w:szCs w:val="24"/>
        </w:rPr>
        <w:t>:</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(1) Non-Chinese citizen; good conduct, no criminal record;</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(2) Applicants under the age of 18 shall be accompanied by their parents or the guardians who are expatriates in China or Chinese nationals, entrusted by their parents, and shall issue relevant entrusted guardianship documents.</w:t>
      </w:r>
    </w:p>
    <w:p w:rsidR="007372C9" w:rsidRPr="0027799E" w:rsidRDefault="007372C9" w:rsidP="00D808FE">
      <w:pPr>
        <w:rPr>
          <w:rFonts w:ascii="Times New Roman" w:hAnsi="Times New Roman" w:cs="Times New Roman"/>
          <w:sz w:val="24"/>
          <w:szCs w:val="24"/>
        </w:rPr>
      </w:pPr>
    </w:p>
    <w:p w:rsidR="00092E5E" w:rsidRPr="00020317" w:rsidRDefault="00020317" w:rsidP="00D808FE">
      <w:pPr>
        <w:rPr>
          <w:rFonts w:ascii="Times New Roman" w:hAnsi="Times New Roman" w:cs="Times New Roman"/>
          <w:color w:val="0070C0"/>
          <w:sz w:val="24"/>
          <w:szCs w:val="24"/>
        </w:rPr>
      </w:pPr>
      <w:r w:rsidRPr="00020317">
        <w:rPr>
          <w:rFonts w:ascii="Times New Roman" w:hAnsi="Times New Roman" w:cs="Times New Roman"/>
          <w:color w:val="0070C0"/>
          <w:sz w:val="24"/>
          <w:szCs w:val="24"/>
        </w:rPr>
        <w:t xml:space="preserve">Bachelor’s degree </w:t>
      </w:r>
      <w:r>
        <w:rPr>
          <w:rFonts w:ascii="Times New Roman" w:hAnsi="Times New Roman" w:cs="Times New Roman"/>
          <w:color w:val="0070C0"/>
          <w:sz w:val="24"/>
          <w:szCs w:val="24"/>
        </w:rPr>
        <w:t>program</w:t>
      </w:r>
      <w:r w:rsidR="00092E5E" w:rsidRPr="00020317">
        <w:rPr>
          <w:rFonts w:ascii="Times New Roman" w:hAnsi="Times New Roman" w:cs="Times New Roman"/>
          <w:color w:val="0070C0"/>
          <w:sz w:val="24"/>
          <w:szCs w:val="24"/>
        </w:rPr>
        <w:t>:</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(1) Non-Chinese citizen; good conduct, no criminal record;</w:t>
      </w:r>
    </w:p>
    <w:p w:rsidR="007372C9"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 xml:space="preserve">(2) Applicants should be under the age of 30 and above 18 and shall be accompanied by their parents or guardians who are expatriates in China or Chinese nationals entrusted by their parents and shall issue entrusted guardianship </w:t>
      </w:r>
      <w:r w:rsidR="007372C9" w:rsidRPr="0027799E">
        <w:rPr>
          <w:rFonts w:ascii="Times New Roman" w:hAnsi="Times New Roman" w:cs="Times New Roman"/>
          <w:sz w:val="24"/>
          <w:szCs w:val="24"/>
        </w:rPr>
        <w:t>documents</w:t>
      </w:r>
      <w:r w:rsidRPr="0027799E">
        <w:rPr>
          <w:rFonts w:ascii="Times New Roman" w:hAnsi="Times New Roman" w:cs="Times New Roman"/>
          <w:sz w:val="24"/>
          <w:szCs w:val="24"/>
        </w:rPr>
        <w:t>.</w:t>
      </w:r>
    </w:p>
    <w:p w:rsidR="00092E5E" w:rsidRPr="0027799E" w:rsidRDefault="00092E5E" w:rsidP="00D808FE">
      <w:pPr>
        <w:rPr>
          <w:rFonts w:ascii="Times New Roman" w:hAnsi="Times New Roman" w:cs="Times New Roman"/>
          <w:sz w:val="24"/>
          <w:szCs w:val="24"/>
        </w:rPr>
      </w:pPr>
      <w:r w:rsidRPr="0027799E">
        <w:rPr>
          <w:rFonts w:ascii="Times New Roman" w:hAnsi="Times New Roman" w:cs="Times New Roman"/>
          <w:sz w:val="24"/>
          <w:szCs w:val="24"/>
        </w:rPr>
        <w:t>(3) High school graduation</w:t>
      </w:r>
      <w:r w:rsidR="007372C9" w:rsidRPr="0027799E">
        <w:rPr>
          <w:rFonts w:ascii="Times New Roman" w:hAnsi="Times New Roman" w:cs="Times New Roman"/>
          <w:sz w:val="24"/>
          <w:szCs w:val="24"/>
        </w:rPr>
        <w:t>.</w:t>
      </w:r>
    </w:p>
    <w:p w:rsidR="007372C9" w:rsidRPr="0027799E" w:rsidRDefault="007372C9" w:rsidP="00D808FE">
      <w:pPr>
        <w:rPr>
          <w:rFonts w:ascii="Times New Roman" w:hAnsi="Times New Roman" w:cs="Times New Roman"/>
          <w:sz w:val="24"/>
          <w:szCs w:val="24"/>
        </w:rPr>
      </w:pPr>
    </w:p>
    <w:p w:rsidR="00092E5E" w:rsidRPr="00020317" w:rsidRDefault="00020317" w:rsidP="00D808FE">
      <w:pPr>
        <w:rPr>
          <w:rFonts w:ascii="Times New Roman" w:eastAsia="宋体" w:hAnsi="Times New Roman" w:cs="Times New Roman"/>
          <w:color w:val="0070C0"/>
          <w:sz w:val="24"/>
          <w:szCs w:val="24"/>
          <w:lang w:eastAsia="zh-TW"/>
        </w:rPr>
      </w:pPr>
      <w:r w:rsidRPr="00020317">
        <w:rPr>
          <w:rFonts w:ascii="Times New Roman" w:hAnsi="Times New Roman" w:cs="Times New Roman"/>
          <w:color w:val="0070C0"/>
          <w:sz w:val="24"/>
          <w:szCs w:val="24"/>
        </w:rPr>
        <w:t>Master’s degree program</w:t>
      </w:r>
      <w:r w:rsidR="00092E5E" w:rsidRPr="00020317">
        <w:rPr>
          <w:rFonts w:ascii="Times New Roman" w:eastAsia="宋体" w:hAnsi="Times New Roman" w:cs="Times New Roman"/>
          <w:color w:val="0070C0"/>
          <w:sz w:val="24"/>
          <w:szCs w:val="24"/>
          <w:lang w:eastAsia="zh-TW"/>
        </w:rPr>
        <w:t>:</w:t>
      </w:r>
    </w:p>
    <w:p w:rsidR="00092E5E" w:rsidRPr="0027799E" w:rsidRDefault="00092E5E" w:rsidP="00D808FE">
      <w:pPr>
        <w:rPr>
          <w:rFonts w:ascii="Times New Roman" w:eastAsia="宋体" w:hAnsi="Times New Roman" w:cs="Times New Roman"/>
          <w:sz w:val="24"/>
          <w:szCs w:val="24"/>
        </w:rPr>
      </w:pPr>
      <w:r w:rsidRPr="0027799E">
        <w:rPr>
          <w:rFonts w:ascii="Times New Roman" w:eastAsia="宋体" w:hAnsi="Times New Roman" w:cs="Times New Roman"/>
          <w:sz w:val="24"/>
          <w:szCs w:val="24"/>
        </w:rPr>
        <w:lastRenderedPageBreak/>
        <w:t>(1) Non-Chinese citizen; good conduct, no criminal record;</w:t>
      </w:r>
    </w:p>
    <w:p w:rsidR="00092E5E" w:rsidRPr="0027799E" w:rsidRDefault="00092E5E" w:rsidP="00D808FE">
      <w:pPr>
        <w:rPr>
          <w:rFonts w:ascii="Times New Roman" w:hAnsi="Times New Roman" w:cs="Times New Roman"/>
          <w:b/>
          <w:bCs/>
          <w:sz w:val="24"/>
          <w:szCs w:val="24"/>
        </w:rPr>
      </w:pPr>
      <w:r w:rsidRPr="0027799E">
        <w:rPr>
          <w:rFonts w:ascii="Times New Roman" w:eastAsia="宋体" w:hAnsi="Times New Roman" w:cs="Times New Roman"/>
          <w:sz w:val="24"/>
          <w:szCs w:val="24"/>
        </w:rPr>
        <w:t>(2) Applicants should be under the age of 40 and above 18 and shall be accompanied by their parents or guardians who are expatriates in China or Chinese nationals entrusted by their parents, and relevant documents of guardianship entrustment shall be issued.</w:t>
      </w:r>
    </w:p>
    <w:p w:rsidR="00092E5E" w:rsidRPr="0027799E" w:rsidRDefault="00092E5E" w:rsidP="00D808FE">
      <w:pPr>
        <w:rPr>
          <w:rFonts w:ascii="Times New Roman" w:eastAsia="宋体" w:hAnsi="Times New Roman" w:cs="Times New Roman"/>
          <w:sz w:val="24"/>
          <w:szCs w:val="24"/>
        </w:rPr>
      </w:pPr>
      <w:r w:rsidRPr="0027799E">
        <w:rPr>
          <w:rFonts w:ascii="Times New Roman" w:eastAsia="宋体" w:hAnsi="Times New Roman" w:cs="Times New Roman"/>
          <w:sz w:val="24"/>
          <w:szCs w:val="24"/>
        </w:rPr>
        <w:t>(3) Applicants are required to obtain a bachelor's degree before admission (September 2020).</w:t>
      </w:r>
    </w:p>
    <w:p w:rsidR="007372C9" w:rsidRPr="0027799E" w:rsidRDefault="007372C9" w:rsidP="00D808FE">
      <w:pPr>
        <w:rPr>
          <w:rFonts w:ascii="Times New Roman" w:eastAsia="宋体" w:hAnsi="Times New Roman" w:cs="Times New Roman"/>
          <w:sz w:val="24"/>
          <w:szCs w:val="24"/>
        </w:rPr>
      </w:pPr>
    </w:p>
    <w:p w:rsidR="00092E5E" w:rsidRPr="0027799E" w:rsidRDefault="007372C9" w:rsidP="00D808FE">
      <w:pPr>
        <w:rPr>
          <w:rFonts w:ascii="Times New Roman" w:eastAsia="宋体" w:hAnsi="Times New Roman" w:cs="Times New Roman"/>
          <w:sz w:val="24"/>
          <w:szCs w:val="24"/>
        </w:rPr>
      </w:pPr>
      <w:r w:rsidRPr="00EF7545">
        <w:rPr>
          <w:rFonts w:ascii="Times New Roman" w:eastAsia="宋体" w:hAnsi="Times New Roman" w:cs="Times New Roman"/>
          <w:b/>
          <w:color w:val="FF0000"/>
          <w:sz w:val="24"/>
          <w:szCs w:val="24"/>
          <w:highlight w:val="yellow"/>
        </w:rPr>
        <w:t>Note</w:t>
      </w:r>
      <w:r w:rsidR="00092E5E" w:rsidRPr="00EF7545">
        <w:rPr>
          <w:rFonts w:ascii="Times New Roman" w:eastAsia="宋体" w:hAnsi="Times New Roman" w:cs="Times New Roman"/>
          <w:b/>
          <w:color w:val="FF0000"/>
          <w:sz w:val="24"/>
          <w:szCs w:val="24"/>
          <w:highlight w:val="yellow"/>
        </w:rPr>
        <w:t>:</w:t>
      </w:r>
      <w:r w:rsidR="00092E5E" w:rsidRPr="0027799E">
        <w:rPr>
          <w:rFonts w:ascii="Times New Roman" w:eastAsia="宋体" w:hAnsi="Times New Roman" w:cs="Times New Roman"/>
          <w:sz w:val="24"/>
          <w:szCs w:val="24"/>
        </w:rPr>
        <w:t xml:space="preserve"> all students must go to Anhui Entry Exit Inspection and Quarantine Bureau (in Hefei City) for </w:t>
      </w:r>
      <w:r w:rsidR="0055021F" w:rsidRPr="0027799E">
        <w:rPr>
          <w:rFonts w:ascii="Times New Roman" w:eastAsia="宋体" w:hAnsi="Times New Roman" w:cs="Times New Roman"/>
          <w:sz w:val="24"/>
          <w:szCs w:val="24"/>
        </w:rPr>
        <w:t xml:space="preserve">the </w:t>
      </w:r>
      <w:r w:rsidR="00092E5E" w:rsidRPr="0027799E">
        <w:rPr>
          <w:rFonts w:ascii="Times New Roman" w:eastAsia="宋体" w:hAnsi="Times New Roman" w:cs="Times New Roman"/>
          <w:sz w:val="24"/>
          <w:szCs w:val="24"/>
        </w:rPr>
        <w:t xml:space="preserve">physical examination at their own expense within one week </w:t>
      </w:r>
      <w:r w:rsidR="0090364B" w:rsidRPr="0027799E">
        <w:rPr>
          <w:rFonts w:ascii="Times New Roman" w:eastAsia="宋体" w:hAnsi="Times New Roman" w:cs="Times New Roman"/>
          <w:sz w:val="24"/>
          <w:szCs w:val="24"/>
        </w:rPr>
        <w:t>upon</w:t>
      </w:r>
      <w:r w:rsidR="00092E5E" w:rsidRPr="0027799E">
        <w:rPr>
          <w:rFonts w:ascii="Times New Roman" w:eastAsia="宋体" w:hAnsi="Times New Roman" w:cs="Times New Roman"/>
          <w:sz w:val="24"/>
          <w:szCs w:val="24"/>
        </w:rPr>
        <w:t xml:space="preserve"> their arrival and registering with</w:t>
      </w:r>
      <w:r w:rsidR="0090364B" w:rsidRPr="0027799E">
        <w:rPr>
          <w:rFonts w:ascii="Times New Roman" w:eastAsia="宋体" w:hAnsi="Times New Roman" w:cs="Times New Roman"/>
          <w:sz w:val="24"/>
          <w:szCs w:val="24"/>
        </w:rPr>
        <w:t xml:space="preserve"> AUFE</w:t>
      </w:r>
      <w:r w:rsidR="00092E5E" w:rsidRPr="0027799E">
        <w:rPr>
          <w:rFonts w:ascii="Times New Roman" w:eastAsia="宋体" w:hAnsi="Times New Roman" w:cs="Times New Roman"/>
          <w:sz w:val="24"/>
          <w:szCs w:val="24"/>
        </w:rPr>
        <w:t xml:space="preserve">. Those who fail to pass the physical examination will not be admitted, and </w:t>
      </w:r>
      <w:r w:rsidR="0055021F" w:rsidRPr="0027799E">
        <w:rPr>
          <w:rFonts w:ascii="Times New Roman" w:eastAsia="宋体" w:hAnsi="Times New Roman" w:cs="Times New Roman"/>
          <w:sz w:val="24"/>
          <w:szCs w:val="24"/>
        </w:rPr>
        <w:t xml:space="preserve">shall </w:t>
      </w:r>
      <w:r w:rsidR="00092E5E" w:rsidRPr="0027799E">
        <w:rPr>
          <w:rFonts w:ascii="Times New Roman" w:eastAsia="宋体" w:hAnsi="Times New Roman" w:cs="Times New Roman"/>
          <w:sz w:val="24"/>
          <w:szCs w:val="24"/>
        </w:rPr>
        <w:t xml:space="preserve">not be able to apply for a residence permit and </w:t>
      </w:r>
      <w:r w:rsidR="0055021F" w:rsidRPr="0027799E">
        <w:rPr>
          <w:rFonts w:ascii="Times New Roman" w:eastAsia="宋体" w:hAnsi="Times New Roman" w:cs="Times New Roman"/>
          <w:sz w:val="24"/>
          <w:szCs w:val="24"/>
        </w:rPr>
        <w:t>return</w:t>
      </w:r>
      <w:r w:rsidR="00092E5E" w:rsidRPr="0027799E">
        <w:rPr>
          <w:rFonts w:ascii="Times New Roman" w:eastAsia="宋体" w:hAnsi="Times New Roman" w:cs="Times New Roman"/>
          <w:sz w:val="24"/>
          <w:szCs w:val="24"/>
        </w:rPr>
        <w:t xml:space="preserve"> to their own country at their own expense.</w:t>
      </w:r>
    </w:p>
    <w:p w:rsidR="000A0F5A" w:rsidRPr="0027799E" w:rsidRDefault="000A0F5A" w:rsidP="00D808FE">
      <w:pPr>
        <w:rPr>
          <w:rFonts w:ascii="Times New Roman" w:eastAsia="宋体" w:hAnsi="Times New Roman" w:cs="Times New Roman"/>
          <w:sz w:val="24"/>
          <w:szCs w:val="24"/>
        </w:rPr>
      </w:pPr>
    </w:p>
    <w:p w:rsidR="00092E5E" w:rsidRPr="00EF7545" w:rsidRDefault="00092E5E" w:rsidP="00D808FE">
      <w:pPr>
        <w:rPr>
          <w:rFonts w:ascii="Times New Roman" w:hAnsi="Times New Roman" w:cs="Times New Roman"/>
          <w:b/>
          <w:bCs/>
          <w:color w:val="FF0000"/>
          <w:sz w:val="24"/>
          <w:szCs w:val="24"/>
        </w:rPr>
      </w:pPr>
      <w:r w:rsidRPr="00EF7545">
        <w:rPr>
          <w:rFonts w:ascii="Times New Roman" w:hAnsi="Times New Roman" w:cs="Times New Roman"/>
          <w:b/>
          <w:bCs/>
          <w:color w:val="FF0000"/>
          <w:sz w:val="24"/>
          <w:szCs w:val="24"/>
          <w:highlight w:val="yellow"/>
        </w:rPr>
        <w:t>1</w:t>
      </w:r>
      <w:r w:rsidR="006B1A4D" w:rsidRPr="00EF7545">
        <w:rPr>
          <w:rFonts w:ascii="Times New Roman" w:hAnsi="Times New Roman" w:cs="Times New Roman"/>
          <w:b/>
          <w:bCs/>
          <w:color w:val="FF0000"/>
          <w:sz w:val="24"/>
          <w:szCs w:val="24"/>
          <w:highlight w:val="yellow"/>
        </w:rPr>
        <w:t>3</w:t>
      </w:r>
      <w:r w:rsidRPr="00EF7545">
        <w:rPr>
          <w:rFonts w:ascii="Times New Roman" w:hAnsi="Times New Roman" w:cs="Times New Roman"/>
          <w:b/>
          <w:bCs/>
          <w:color w:val="FF0000"/>
          <w:sz w:val="24"/>
          <w:szCs w:val="24"/>
          <w:highlight w:val="yellow"/>
        </w:rPr>
        <w:t>. Application materials and submission methods</w:t>
      </w:r>
    </w:p>
    <w:p w:rsidR="00092E5E" w:rsidRPr="0027799E" w:rsidRDefault="00092E5E" w:rsidP="00D808FE">
      <w:pPr>
        <w:rPr>
          <w:rFonts w:ascii="Times New Roman" w:hAnsi="Times New Roman" w:cs="Times New Roman"/>
          <w:bCs/>
          <w:color w:val="000000" w:themeColor="text1"/>
          <w:sz w:val="24"/>
          <w:szCs w:val="24"/>
        </w:rPr>
      </w:pPr>
      <w:r w:rsidRPr="00020317">
        <w:rPr>
          <w:rFonts w:ascii="Times New Roman" w:hAnsi="Times New Roman" w:cs="Times New Roman"/>
          <w:bCs/>
          <w:color w:val="0070C0"/>
          <w:sz w:val="24"/>
          <w:szCs w:val="24"/>
        </w:rPr>
        <w:t xml:space="preserve">Chinese language </w:t>
      </w:r>
      <w:r w:rsidR="000A0F5A" w:rsidRPr="00020317">
        <w:rPr>
          <w:rFonts w:ascii="Times New Roman" w:hAnsi="Times New Roman" w:cs="Times New Roman"/>
          <w:bCs/>
          <w:color w:val="0070C0"/>
          <w:sz w:val="24"/>
          <w:szCs w:val="24"/>
        </w:rPr>
        <w:t>program</w:t>
      </w:r>
      <w:r w:rsidRPr="00020317">
        <w:rPr>
          <w:rFonts w:ascii="Times New Roman" w:hAnsi="Times New Roman" w:cs="Times New Roman"/>
          <w:bCs/>
          <w:color w:val="0070C0"/>
          <w:sz w:val="24"/>
          <w:szCs w:val="24"/>
        </w:rPr>
        <w: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(1) Application form for foreign students of Anhui University of Finance and economics;</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(2) Passport scanning copy (PDF format);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(3) White background electronic photo (jpg format);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(4) Notarized certificate of Highest education (degree);</w:t>
      </w:r>
    </w:p>
    <w:p w:rsidR="00092E5E" w:rsidRPr="0027799E" w:rsidRDefault="005523D3"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(5) Non-</w:t>
      </w:r>
      <w:r w:rsidR="00092E5E" w:rsidRPr="0027799E">
        <w:rPr>
          <w:rFonts w:ascii="Times New Roman" w:hAnsi="Times New Roman" w:cs="Times New Roman"/>
          <w:bCs/>
          <w:color w:val="000000" w:themeColor="text1"/>
          <w:sz w:val="24"/>
          <w:szCs w:val="24"/>
        </w:rPr>
        <w:t>current graduates are required to submit their resumes;</w:t>
      </w:r>
    </w:p>
    <w:p w:rsidR="008E3E9C"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(6)</w:t>
      </w:r>
      <w:r w:rsidR="008E3E9C" w:rsidRPr="008E3E9C">
        <w:t xml:space="preserve"> </w:t>
      </w:r>
      <w:r w:rsidR="008E3E9C" w:rsidRPr="008E3E9C">
        <w:rPr>
          <w:rFonts w:ascii="Times New Roman" w:hAnsi="Times New Roman" w:cs="Times New Roman"/>
          <w:bCs/>
          <w:color w:val="000000" w:themeColor="text1"/>
          <w:sz w:val="24"/>
          <w:szCs w:val="24"/>
        </w:rPr>
        <w:t>Proof of bank deposit of US$5,000 (or equivalent in national currency) for yourself or your parents</w:t>
      </w:r>
    </w:p>
    <w:p w:rsidR="00092E5E" w:rsidRPr="0027799E" w:rsidRDefault="008E3E9C"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7</w:t>
      </w:r>
      <w:r w:rsidRPr="0027799E">
        <w:rPr>
          <w:rFonts w:ascii="Times New Roman" w:hAnsi="Times New Roman" w:cs="Times New Roman"/>
          <w:bCs/>
          <w:color w:val="000000" w:themeColor="text1"/>
          <w:sz w:val="24"/>
          <w:szCs w:val="24"/>
        </w:rPr>
        <w:t>)</w:t>
      </w:r>
      <w:r w:rsidRPr="008E3E9C">
        <w:t xml:space="preserve"> </w:t>
      </w:r>
      <w:r w:rsidR="00092E5E" w:rsidRPr="0027799E">
        <w:rPr>
          <w:rFonts w:ascii="Times New Roman" w:hAnsi="Times New Roman" w:cs="Times New Roman"/>
          <w:bCs/>
          <w:color w:val="000000" w:themeColor="text1"/>
          <w:sz w:val="24"/>
          <w:szCs w:val="24"/>
        </w:rPr>
        <w:t>If you have HSK scores, please provide.</w:t>
      </w:r>
    </w:p>
    <w:p w:rsidR="000A0F5A" w:rsidRPr="0027799E" w:rsidRDefault="000A0F5A" w:rsidP="00D808FE">
      <w:pPr>
        <w:rPr>
          <w:rFonts w:ascii="Times New Roman" w:hAnsi="Times New Roman" w:cs="Times New Roman"/>
          <w:bCs/>
          <w:color w:val="000000" w:themeColor="text1"/>
          <w:sz w:val="24"/>
          <w:szCs w:val="24"/>
        </w:rPr>
      </w:pPr>
    </w:p>
    <w:p w:rsidR="00092E5E" w:rsidRPr="0027799E" w:rsidRDefault="00020317" w:rsidP="00D808FE">
      <w:pPr>
        <w:rPr>
          <w:rFonts w:ascii="Times New Roman" w:hAnsi="Times New Roman" w:cs="Times New Roman"/>
          <w:bCs/>
          <w:color w:val="000000" w:themeColor="text1"/>
          <w:sz w:val="24"/>
          <w:szCs w:val="24"/>
        </w:rPr>
      </w:pPr>
      <w:r w:rsidRPr="00020317">
        <w:rPr>
          <w:rFonts w:ascii="Times New Roman" w:hAnsi="Times New Roman" w:cs="Times New Roman"/>
          <w:color w:val="0070C0"/>
          <w:sz w:val="24"/>
          <w:szCs w:val="24"/>
        </w:rPr>
        <w:t xml:space="preserve">Bachelor’s degree </w:t>
      </w:r>
      <w:r>
        <w:rPr>
          <w:rFonts w:ascii="Times New Roman" w:hAnsi="Times New Roman" w:cs="Times New Roman"/>
          <w:color w:val="0070C0"/>
          <w:sz w:val="24"/>
          <w:szCs w:val="24"/>
        </w:rPr>
        <w:t>program</w:t>
      </w:r>
      <w:r w:rsidR="00092E5E" w:rsidRPr="0027799E">
        <w:rPr>
          <w:rFonts w:ascii="Times New Roman" w:hAnsi="Times New Roman" w:cs="Times New Roman"/>
          <w:bCs/>
          <w:color w:val="000000" w:themeColor="text1"/>
          <w:sz w:val="24"/>
          <w:szCs w:val="24"/>
        </w:rPr>
        <w: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(1) Application form for foreign students of Anhui University of Finance and economics;</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(2) Passport scanning copy (PDF format);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(3) White background electronic photo (jpg format);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(4) Certificate of high school education;</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(5) High school transcript;</w:t>
      </w:r>
    </w:p>
    <w:p w:rsidR="00092E5E" w:rsidRPr="0027799E" w:rsidRDefault="00092E5E" w:rsidP="00D808FE">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(6) Non-fresh graduates are required to submit their resumes;</w:t>
      </w:r>
    </w:p>
    <w:p w:rsidR="008E3E9C" w:rsidRDefault="00092E5E" w:rsidP="008E3E9C">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 xml:space="preserve">(7) </w:t>
      </w:r>
      <w:r w:rsidR="008E3E9C" w:rsidRPr="008E3E9C">
        <w:rPr>
          <w:rFonts w:ascii="Times New Roman" w:hAnsi="Times New Roman" w:cs="Times New Roman"/>
          <w:bCs/>
          <w:color w:val="000000" w:themeColor="text1"/>
          <w:sz w:val="24"/>
          <w:szCs w:val="24"/>
        </w:rPr>
        <w:t>Proof of bank deposit of US$5,000 (or equivalent in national currency) for yourself or your parents</w:t>
      </w:r>
    </w:p>
    <w:p w:rsidR="00092E5E" w:rsidRPr="0027799E" w:rsidRDefault="008E3E9C" w:rsidP="008E3E9C">
      <w:pPr>
        <w:rPr>
          <w:rFonts w:ascii="Times New Roman" w:hAnsi="Times New Roman" w:cs="Times New Roman"/>
          <w:bCs/>
          <w:color w:val="000000" w:themeColor="text1"/>
          <w:sz w:val="24"/>
          <w:szCs w:val="24"/>
        </w:rPr>
      </w:pPr>
      <w:r w:rsidRPr="0027799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8</w:t>
      </w:r>
      <w:r w:rsidRPr="0027799E">
        <w:rPr>
          <w:rFonts w:ascii="Times New Roman" w:hAnsi="Times New Roman" w:cs="Times New Roman"/>
          <w:bCs/>
          <w:color w:val="000000" w:themeColor="text1"/>
          <w:sz w:val="24"/>
          <w:szCs w:val="24"/>
        </w:rPr>
        <w:t>)</w:t>
      </w:r>
      <w:r w:rsidRPr="008E3E9C">
        <w:t xml:space="preserve"> </w:t>
      </w:r>
      <w:r w:rsidR="00092E5E" w:rsidRPr="0027799E">
        <w:rPr>
          <w:rFonts w:ascii="Times New Roman" w:hAnsi="Times New Roman" w:cs="Times New Roman"/>
          <w:bCs/>
          <w:color w:val="000000" w:themeColor="text1"/>
          <w:sz w:val="24"/>
          <w:szCs w:val="24"/>
        </w:rPr>
        <w:t>If you have HSK scores, please provide.</w:t>
      </w:r>
    </w:p>
    <w:p w:rsidR="000A0F5A" w:rsidRPr="0027799E" w:rsidRDefault="000A0F5A" w:rsidP="00D808FE">
      <w:pPr>
        <w:rPr>
          <w:rFonts w:ascii="Times New Roman" w:hAnsi="Times New Roman" w:cs="Times New Roman"/>
          <w:bCs/>
          <w:color w:val="000000" w:themeColor="text1"/>
          <w:sz w:val="24"/>
          <w:szCs w:val="24"/>
        </w:rPr>
      </w:pPr>
    </w:p>
    <w:p w:rsidR="00092E5E" w:rsidRPr="00020317" w:rsidRDefault="00092E5E" w:rsidP="00D808FE">
      <w:pPr>
        <w:widowControl/>
        <w:shd w:val="clear" w:color="auto" w:fill="FFFFFF"/>
        <w:rPr>
          <w:rFonts w:ascii="Times New Roman" w:hAnsi="Times New Roman" w:cs="Times New Roman"/>
          <w:color w:val="0070C0"/>
          <w:kern w:val="0"/>
          <w:sz w:val="24"/>
          <w:szCs w:val="24"/>
        </w:rPr>
      </w:pPr>
      <w:r w:rsidRPr="00020317">
        <w:rPr>
          <w:rFonts w:ascii="Times New Roman" w:hAnsi="Times New Roman" w:cs="Times New Roman"/>
          <w:color w:val="0070C0"/>
          <w:kern w:val="0"/>
          <w:sz w:val="24"/>
          <w:szCs w:val="24"/>
        </w:rPr>
        <w:t>Master</w:t>
      </w:r>
      <w:r w:rsidR="000A0F5A" w:rsidRPr="00020317">
        <w:rPr>
          <w:rFonts w:ascii="Times New Roman" w:hAnsi="Times New Roman" w:cs="Times New Roman"/>
          <w:color w:val="0070C0"/>
          <w:kern w:val="0"/>
          <w:sz w:val="24"/>
          <w:szCs w:val="24"/>
        </w:rPr>
        <w:t>’s program</w:t>
      </w:r>
      <w:r w:rsidRPr="00020317">
        <w:rPr>
          <w:rFonts w:ascii="Times New Roman" w:hAnsi="Times New Roman" w:cs="Times New Roman"/>
          <w:color w:val="0070C0"/>
          <w:kern w:val="0"/>
          <w:sz w:val="24"/>
          <w:szCs w:val="24"/>
        </w:rPr>
        <w:t>:</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t>(1) Application form for foreign students of Anhui University of Finance and economics;</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t>(2) Passport scanning copy (PDF format);</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t>(3) White background electronic photo (jpg format);</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t>(4) Scanning copy of bachelor's degree certificate (PDF format), undergraduate students need to provide in study certificate;</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t>(5) Undergraduate transcript;</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lastRenderedPageBreak/>
        <w:t>(6) Non-fresh graduates are required to submit their resumes;</w:t>
      </w:r>
    </w:p>
    <w:p w:rsidR="008E3E9C" w:rsidRDefault="00092E5E" w:rsidP="008E3E9C">
      <w:pPr>
        <w:rPr>
          <w:rFonts w:ascii="Times New Roman" w:hAnsi="Times New Roman" w:cs="Times New Roman"/>
          <w:bCs/>
          <w:color w:val="000000" w:themeColor="text1"/>
          <w:sz w:val="24"/>
          <w:szCs w:val="24"/>
        </w:rPr>
      </w:pPr>
      <w:r w:rsidRPr="0027799E">
        <w:rPr>
          <w:rFonts w:ascii="Times New Roman" w:hAnsi="Times New Roman" w:cs="Times New Roman"/>
          <w:color w:val="000000" w:themeColor="text1"/>
          <w:kern w:val="0"/>
          <w:sz w:val="24"/>
          <w:szCs w:val="24"/>
        </w:rPr>
        <w:t>(7)</w:t>
      </w:r>
      <w:r w:rsidR="008E3E9C" w:rsidRPr="008E3E9C">
        <w:t xml:space="preserve"> </w:t>
      </w:r>
      <w:r w:rsidR="008E3E9C" w:rsidRPr="008E3E9C">
        <w:rPr>
          <w:rFonts w:ascii="Times New Roman" w:hAnsi="Times New Roman" w:cs="Times New Roman"/>
          <w:bCs/>
          <w:color w:val="000000" w:themeColor="text1"/>
          <w:sz w:val="24"/>
          <w:szCs w:val="24"/>
        </w:rPr>
        <w:t>Proof of bank deposit of US$5,000 (or equivalent in national currency) for yourself or your parents</w:t>
      </w:r>
    </w:p>
    <w:p w:rsidR="000A0F5A" w:rsidRPr="0027799E" w:rsidRDefault="008E3E9C" w:rsidP="008E3E9C">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8</w:t>
      </w:r>
      <w:r w:rsidRPr="0027799E">
        <w:rPr>
          <w:rFonts w:ascii="Times New Roman" w:hAnsi="Times New Roman" w:cs="Times New Roman"/>
          <w:bCs/>
          <w:color w:val="000000" w:themeColor="text1"/>
          <w:sz w:val="24"/>
          <w:szCs w:val="24"/>
        </w:rPr>
        <w:t>)</w:t>
      </w:r>
      <w:r w:rsidRPr="008E3E9C">
        <w:t xml:space="preserve"> </w:t>
      </w:r>
      <w:r w:rsidR="00092E5E" w:rsidRPr="0027799E">
        <w:rPr>
          <w:rFonts w:ascii="Times New Roman" w:hAnsi="Times New Roman" w:cs="Times New Roman"/>
          <w:color w:val="000000" w:themeColor="text1"/>
          <w:kern w:val="0"/>
          <w:sz w:val="24"/>
          <w:szCs w:val="24"/>
        </w:rPr>
        <w:t>If you have HSK scores, please provide</w:t>
      </w:r>
      <w:r w:rsidR="000A0F5A" w:rsidRPr="0027799E">
        <w:rPr>
          <w:rFonts w:ascii="Times New Roman" w:hAnsi="Times New Roman" w:cs="Times New Roman"/>
          <w:color w:val="000000" w:themeColor="text1"/>
          <w:kern w:val="0"/>
          <w:sz w:val="24"/>
          <w:szCs w:val="24"/>
        </w:rPr>
        <w:t xml:space="preserve"> the certificate</w:t>
      </w:r>
    </w:p>
    <w:p w:rsidR="00092E5E" w:rsidRPr="0027799E" w:rsidRDefault="00092E5E" w:rsidP="00D808FE">
      <w:pPr>
        <w:widowControl/>
        <w:shd w:val="clear" w:color="auto" w:fill="FFFFFF"/>
        <w:rPr>
          <w:rFonts w:ascii="Times New Roman" w:hAnsi="Times New Roman" w:cs="Times New Roman"/>
          <w:color w:val="000000" w:themeColor="text1"/>
          <w:kern w:val="0"/>
          <w:sz w:val="24"/>
          <w:szCs w:val="24"/>
        </w:rPr>
      </w:pPr>
      <w:r w:rsidRPr="0027799E">
        <w:rPr>
          <w:rFonts w:ascii="Times New Roman" w:hAnsi="Times New Roman" w:cs="Times New Roman"/>
          <w:color w:val="000000" w:themeColor="text1"/>
          <w:kern w:val="0"/>
          <w:sz w:val="24"/>
          <w:szCs w:val="24"/>
        </w:rPr>
        <w:t>.</w:t>
      </w:r>
    </w:p>
    <w:p w:rsidR="00092E5E" w:rsidRPr="0027799E" w:rsidRDefault="00092E5E" w:rsidP="00D808FE">
      <w:pPr>
        <w:widowControl/>
        <w:shd w:val="clear" w:color="auto" w:fill="FFFFFF"/>
        <w:rPr>
          <w:rFonts w:ascii="Times New Roman" w:eastAsia="宋体" w:hAnsi="Times New Roman" w:cs="Times New Roman"/>
          <w:color w:val="000000" w:themeColor="text1"/>
          <w:sz w:val="24"/>
          <w:szCs w:val="24"/>
        </w:rPr>
      </w:pPr>
      <w:r w:rsidRPr="00020317">
        <w:rPr>
          <w:rFonts w:ascii="Times New Roman" w:eastAsia="宋体" w:hAnsi="Times New Roman" w:cs="Times New Roman"/>
          <w:color w:val="000000" w:themeColor="text1"/>
          <w:sz w:val="24"/>
          <w:szCs w:val="24"/>
          <w:highlight w:val="yellow"/>
        </w:rPr>
        <w:t xml:space="preserve">Please scan and send the above materials to </w:t>
      </w:r>
      <w:r w:rsidRPr="00020317">
        <w:rPr>
          <w:rFonts w:ascii="Times New Roman" w:eastAsia="宋体" w:hAnsi="Times New Roman" w:cs="Times New Roman"/>
          <w:b/>
          <w:color w:val="FF0000"/>
          <w:sz w:val="24"/>
          <w:szCs w:val="24"/>
          <w:highlight w:val="yellow"/>
          <w:u w:val="single"/>
        </w:rPr>
        <w:t>international@aufe.edu.cn</w:t>
      </w:r>
      <w:r w:rsidR="006B1A4D" w:rsidRPr="00020317">
        <w:rPr>
          <w:rFonts w:ascii="Times New Roman" w:eastAsia="宋体" w:hAnsi="Times New Roman" w:cs="Times New Roman"/>
          <w:b/>
          <w:color w:val="FF0000"/>
          <w:sz w:val="24"/>
          <w:szCs w:val="24"/>
          <w:highlight w:val="yellow"/>
          <w:u w:val="single"/>
        </w:rPr>
        <w:t>.</w:t>
      </w:r>
    </w:p>
    <w:p w:rsidR="000A0F5A" w:rsidRPr="0027799E" w:rsidRDefault="000A0F5A" w:rsidP="00D808FE">
      <w:pPr>
        <w:widowControl/>
        <w:shd w:val="clear" w:color="auto" w:fill="FFFFFF"/>
        <w:rPr>
          <w:rFonts w:ascii="Times New Roman" w:hAnsi="Times New Roman" w:cs="Times New Roman"/>
          <w:color w:val="000000" w:themeColor="text1"/>
          <w:kern w:val="0"/>
          <w:sz w:val="24"/>
          <w:szCs w:val="24"/>
        </w:rPr>
      </w:pPr>
    </w:p>
    <w:p w:rsidR="00092E5E" w:rsidRPr="0027799E" w:rsidRDefault="00092E5E" w:rsidP="00D808FE">
      <w:pPr>
        <w:widowControl/>
        <w:shd w:val="clear" w:color="auto" w:fill="FFFFFF"/>
        <w:rPr>
          <w:rFonts w:ascii="Times New Roman" w:eastAsia="宋体" w:hAnsi="Times New Roman" w:cs="Times New Roman"/>
          <w:sz w:val="24"/>
          <w:szCs w:val="24"/>
        </w:rPr>
      </w:pPr>
      <w:r w:rsidRPr="0027799E">
        <w:rPr>
          <w:rFonts w:ascii="Times New Roman" w:eastAsia="宋体" w:hAnsi="Times New Roman" w:cs="Times New Roman"/>
          <w:color w:val="000000" w:themeColor="text1"/>
          <w:sz w:val="24"/>
          <w:szCs w:val="24"/>
        </w:rPr>
        <w:t>Note: All materials must be translated in Chines</w:t>
      </w:r>
      <w:r w:rsidRPr="0027799E">
        <w:rPr>
          <w:rFonts w:ascii="Times New Roman" w:eastAsia="宋体" w:hAnsi="Times New Roman" w:cs="Times New Roman"/>
          <w:sz w:val="24"/>
          <w:szCs w:val="24"/>
        </w:rPr>
        <w:t xml:space="preserve">e or </w:t>
      </w:r>
      <w:r w:rsidR="000A0F5A" w:rsidRPr="0027799E">
        <w:rPr>
          <w:rFonts w:ascii="Times New Roman" w:eastAsia="宋体" w:hAnsi="Times New Roman" w:cs="Times New Roman"/>
          <w:sz w:val="24"/>
          <w:szCs w:val="24"/>
        </w:rPr>
        <w:t>English;</w:t>
      </w:r>
      <w:r w:rsidR="008C1F56" w:rsidRPr="0027799E">
        <w:rPr>
          <w:rFonts w:ascii="Times New Roman" w:eastAsia="宋体" w:hAnsi="Times New Roman" w:cs="Times New Roman"/>
          <w:sz w:val="24"/>
          <w:szCs w:val="24"/>
        </w:rPr>
        <w:t xml:space="preserve"> we do not accept the materials</w:t>
      </w:r>
      <w:r w:rsidRPr="0027799E">
        <w:rPr>
          <w:rFonts w:ascii="Times New Roman" w:eastAsia="宋体" w:hAnsi="Times New Roman" w:cs="Times New Roman"/>
          <w:sz w:val="24"/>
          <w:szCs w:val="24"/>
        </w:rPr>
        <w:t xml:space="preserve"> </w:t>
      </w:r>
      <w:r w:rsidR="008C1F56" w:rsidRPr="0027799E">
        <w:rPr>
          <w:rFonts w:ascii="Times New Roman" w:eastAsia="宋体" w:hAnsi="Times New Roman" w:cs="Times New Roman"/>
          <w:sz w:val="24"/>
          <w:szCs w:val="24"/>
        </w:rPr>
        <w:t>in</w:t>
      </w:r>
      <w:r w:rsidR="000A0F5A" w:rsidRPr="0027799E">
        <w:rPr>
          <w:rFonts w:ascii="Times New Roman" w:eastAsia="宋体" w:hAnsi="Times New Roman" w:cs="Times New Roman"/>
          <w:sz w:val="24"/>
          <w:szCs w:val="24"/>
        </w:rPr>
        <w:t xml:space="preserve"> other</w:t>
      </w:r>
      <w:r w:rsidRPr="0027799E">
        <w:rPr>
          <w:rFonts w:ascii="Times New Roman" w:eastAsia="宋体" w:hAnsi="Times New Roman" w:cs="Times New Roman"/>
          <w:sz w:val="24"/>
          <w:szCs w:val="24"/>
        </w:rPr>
        <w:t xml:space="preserve"> language</w:t>
      </w:r>
      <w:r w:rsidR="000A0F5A" w:rsidRPr="0027799E">
        <w:rPr>
          <w:rFonts w:ascii="Times New Roman" w:eastAsia="宋体" w:hAnsi="Times New Roman" w:cs="Times New Roman"/>
          <w:sz w:val="24"/>
          <w:szCs w:val="24"/>
        </w:rPr>
        <w:t>s</w:t>
      </w:r>
      <w:r w:rsidRPr="0027799E">
        <w:rPr>
          <w:rFonts w:ascii="Times New Roman" w:eastAsia="宋体" w:hAnsi="Times New Roman" w:cs="Times New Roman"/>
          <w:sz w:val="24"/>
          <w:szCs w:val="24"/>
        </w:rPr>
        <w:t>.</w:t>
      </w:r>
    </w:p>
    <w:p w:rsidR="000A0F5A" w:rsidRPr="0027799E" w:rsidRDefault="000A0F5A" w:rsidP="00D808FE">
      <w:pPr>
        <w:widowControl/>
        <w:shd w:val="clear" w:color="auto" w:fill="FFFFFF"/>
        <w:rPr>
          <w:rFonts w:ascii="Times New Roman" w:hAnsi="Times New Roman" w:cs="Times New Roman"/>
          <w:color w:val="000000" w:themeColor="text1"/>
          <w:kern w:val="0"/>
          <w:sz w:val="24"/>
          <w:szCs w:val="24"/>
        </w:rPr>
      </w:pPr>
    </w:p>
    <w:p w:rsidR="00092E5E" w:rsidRPr="00EF7545" w:rsidRDefault="00092E5E" w:rsidP="00D808FE">
      <w:pPr>
        <w:widowControl/>
        <w:shd w:val="clear" w:color="auto" w:fill="FFFFFF"/>
        <w:rPr>
          <w:rFonts w:ascii="Times New Roman" w:hAnsi="Times New Roman" w:cs="Times New Roman"/>
          <w:b/>
          <w:color w:val="FF0000"/>
          <w:kern w:val="0"/>
          <w:sz w:val="24"/>
          <w:szCs w:val="24"/>
        </w:rPr>
      </w:pPr>
      <w:r w:rsidRPr="00EF7545">
        <w:rPr>
          <w:rFonts w:ascii="Times New Roman" w:eastAsia="宋体" w:hAnsi="Times New Roman" w:cs="Times New Roman"/>
          <w:b/>
          <w:color w:val="FF0000"/>
          <w:sz w:val="24"/>
          <w:szCs w:val="24"/>
          <w:highlight w:val="yellow"/>
        </w:rPr>
        <w:t>1</w:t>
      </w:r>
      <w:r w:rsidR="006B1A4D" w:rsidRPr="00EF7545">
        <w:rPr>
          <w:rFonts w:ascii="Times New Roman" w:eastAsia="宋体" w:hAnsi="Times New Roman" w:cs="Times New Roman"/>
          <w:b/>
          <w:color w:val="FF0000"/>
          <w:sz w:val="24"/>
          <w:szCs w:val="24"/>
          <w:highlight w:val="yellow"/>
        </w:rPr>
        <w:t>4</w:t>
      </w:r>
      <w:r w:rsidRPr="00EF7545">
        <w:rPr>
          <w:rFonts w:ascii="Times New Roman" w:eastAsia="宋体" w:hAnsi="Times New Roman" w:cs="Times New Roman"/>
          <w:b/>
          <w:color w:val="FF0000"/>
          <w:sz w:val="24"/>
          <w:szCs w:val="24"/>
          <w:highlight w:val="yellow"/>
        </w:rPr>
        <w:t>. Contact information</w:t>
      </w:r>
    </w:p>
    <w:p w:rsidR="00092E5E" w:rsidRPr="0027799E" w:rsidRDefault="009548A5" w:rsidP="00D808FE">
      <w:pPr>
        <w:ind w:firstLineChars="200" w:firstLine="480"/>
        <w:rPr>
          <w:rFonts w:ascii="Times New Roman" w:eastAsia="宋体" w:hAnsi="Times New Roman" w:cs="Times New Roman"/>
          <w:sz w:val="24"/>
          <w:szCs w:val="24"/>
        </w:rPr>
      </w:pPr>
      <w:r w:rsidRPr="0027799E">
        <w:rPr>
          <w:rFonts w:ascii="Times New Roman" w:eastAsia="宋体" w:hAnsi="Times New Roman" w:cs="Times New Roman"/>
          <w:sz w:val="24"/>
          <w:szCs w:val="24"/>
        </w:rPr>
        <w:t>School of I</w:t>
      </w:r>
      <w:r w:rsidR="00092E5E" w:rsidRPr="0027799E">
        <w:rPr>
          <w:rFonts w:ascii="Times New Roman" w:eastAsia="宋体" w:hAnsi="Times New Roman" w:cs="Times New Roman"/>
          <w:sz w:val="24"/>
          <w:szCs w:val="24"/>
        </w:rPr>
        <w:t xml:space="preserve">nternational </w:t>
      </w:r>
      <w:r w:rsidRPr="0027799E">
        <w:rPr>
          <w:rFonts w:ascii="Times New Roman" w:eastAsia="宋体" w:hAnsi="Times New Roman" w:cs="Times New Roman"/>
          <w:sz w:val="24"/>
          <w:szCs w:val="24"/>
        </w:rPr>
        <w:t>E</w:t>
      </w:r>
      <w:r w:rsidR="00092E5E" w:rsidRPr="0027799E">
        <w:rPr>
          <w:rFonts w:ascii="Times New Roman" w:eastAsia="宋体" w:hAnsi="Times New Roman" w:cs="Times New Roman"/>
          <w:sz w:val="24"/>
          <w:szCs w:val="24"/>
        </w:rPr>
        <w:t>ducation, Anhui University of Finance and Economics</w:t>
      </w:r>
    </w:p>
    <w:p w:rsidR="00092E5E" w:rsidRPr="0027799E" w:rsidRDefault="00092E5E" w:rsidP="00D808FE">
      <w:pPr>
        <w:ind w:firstLineChars="200" w:firstLine="480"/>
        <w:rPr>
          <w:rFonts w:ascii="Times New Roman" w:eastAsia="宋体" w:hAnsi="Times New Roman" w:cs="Times New Roman"/>
          <w:sz w:val="24"/>
          <w:szCs w:val="24"/>
        </w:rPr>
      </w:pPr>
      <w:proofErr w:type="spellStart"/>
      <w:r w:rsidRPr="0027799E">
        <w:rPr>
          <w:rFonts w:ascii="Times New Roman" w:eastAsia="宋体" w:hAnsi="Times New Roman" w:cs="Times New Roman"/>
          <w:sz w:val="24"/>
          <w:szCs w:val="24"/>
        </w:rPr>
        <w:t>Wechat</w:t>
      </w:r>
      <w:proofErr w:type="spellEnd"/>
      <w:r w:rsidRPr="0027799E">
        <w:rPr>
          <w:rFonts w:ascii="Times New Roman" w:eastAsia="宋体" w:hAnsi="Times New Roman" w:cs="Times New Roman"/>
          <w:sz w:val="24"/>
          <w:szCs w:val="24"/>
        </w:rPr>
        <w:t xml:space="preserve">: </w:t>
      </w:r>
      <w:r w:rsidR="008E3E9C">
        <w:rPr>
          <w:rFonts w:ascii="Times New Roman" w:eastAsia="宋体" w:hAnsi="Times New Roman" w:cs="Times New Roman"/>
          <w:sz w:val="24"/>
          <w:szCs w:val="24"/>
        </w:rPr>
        <w:t>J</w:t>
      </w:r>
      <w:r w:rsidR="008E3E9C">
        <w:rPr>
          <w:rFonts w:ascii="Times New Roman" w:eastAsia="宋体" w:hAnsi="Times New Roman" w:cs="Times New Roman" w:hint="eastAsia"/>
          <w:sz w:val="24"/>
          <w:szCs w:val="24"/>
        </w:rPr>
        <w:t>ieru</w:t>
      </w:r>
      <w:r w:rsidR="008E3E9C">
        <w:rPr>
          <w:rFonts w:ascii="Times New Roman" w:eastAsia="宋体" w:hAnsi="Times New Roman" w:cs="Times New Roman"/>
          <w:sz w:val="24"/>
          <w:szCs w:val="24"/>
        </w:rPr>
        <w:t>328, zhangmike007</w:t>
      </w:r>
    </w:p>
    <w:p w:rsidR="00092E5E" w:rsidRPr="0027799E" w:rsidRDefault="009548A5" w:rsidP="00D808FE">
      <w:pPr>
        <w:ind w:firstLineChars="200" w:firstLine="480"/>
        <w:rPr>
          <w:rFonts w:ascii="Times New Roman" w:eastAsia="宋体" w:hAnsi="Times New Roman" w:cs="Times New Roman"/>
          <w:sz w:val="24"/>
          <w:szCs w:val="24"/>
        </w:rPr>
      </w:pPr>
      <w:r w:rsidRPr="0027799E">
        <w:rPr>
          <w:rFonts w:ascii="Times New Roman" w:eastAsia="宋体" w:hAnsi="Times New Roman" w:cs="Times New Roman"/>
          <w:sz w:val="24"/>
          <w:szCs w:val="24"/>
        </w:rPr>
        <w:t>Tel.: (</w:t>
      </w:r>
      <w:r w:rsidR="00092E5E" w:rsidRPr="0027799E">
        <w:rPr>
          <w:rFonts w:ascii="Times New Roman" w:eastAsia="宋体" w:hAnsi="Times New Roman" w:cs="Times New Roman"/>
          <w:sz w:val="24"/>
          <w:szCs w:val="24"/>
        </w:rPr>
        <w:t>86</w:t>
      </w:r>
      <w:r w:rsidRPr="0027799E">
        <w:rPr>
          <w:rFonts w:ascii="Times New Roman" w:eastAsia="宋体" w:hAnsi="Times New Roman" w:cs="Times New Roman"/>
          <w:sz w:val="24"/>
          <w:szCs w:val="24"/>
        </w:rPr>
        <w:t xml:space="preserve">) 552 3179013; (86) 552 </w:t>
      </w:r>
      <w:r w:rsidR="00092E5E" w:rsidRPr="0027799E">
        <w:rPr>
          <w:rFonts w:ascii="Times New Roman" w:eastAsia="宋体" w:hAnsi="Times New Roman" w:cs="Times New Roman"/>
          <w:sz w:val="24"/>
          <w:szCs w:val="24"/>
        </w:rPr>
        <w:t>3179536</w:t>
      </w:r>
    </w:p>
    <w:p w:rsidR="00092E5E" w:rsidRPr="0027799E" w:rsidRDefault="00092E5E" w:rsidP="00D808FE">
      <w:pPr>
        <w:ind w:firstLineChars="200" w:firstLine="480"/>
        <w:rPr>
          <w:rFonts w:ascii="Times New Roman" w:eastAsia="宋体" w:hAnsi="Times New Roman" w:cs="Times New Roman"/>
          <w:sz w:val="24"/>
          <w:szCs w:val="24"/>
        </w:rPr>
      </w:pPr>
      <w:r w:rsidRPr="0027799E">
        <w:rPr>
          <w:rFonts w:ascii="Times New Roman" w:eastAsia="宋体" w:hAnsi="Times New Roman" w:cs="Times New Roman"/>
          <w:sz w:val="24"/>
          <w:szCs w:val="24"/>
        </w:rPr>
        <w:t>Email: international@aufe.edu.cn</w:t>
      </w:r>
    </w:p>
    <w:p w:rsidR="00092E5E" w:rsidRPr="0027799E" w:rsidRDefault="00092E5E" w:rsidP="00D808FE">
      <w:pPr>
        <w:ind w:firstLineChars="200" w:firstLine="480"/>
        <w:rPr>
          <w:rFonts w:ascii="Times New Roman" w:eastAsia="宋体" w:hAnsi="Times New Roman" w:cs="Times New Roman"/>
          <w:sz w:val="24"/>
          <w:szCs w:val="24"/>
        </w:rPr>
      </w:pPr>
      <w:r w:rsidRPr="0027799E">
        <w:rPr>
          <w:rFonts w:ascii="Times New Roman" w:eastAsia="宋体" w:hAnsi="Times New Roman" w:cs="Times New Roman"/>
          <w:sz w:val="24"/>
          <w:szCs w:val="24"/>
        </w:rPr>
        <w:t xml:space="preserve">Contact: Zhang </w:t>
      </w:r>
      <w:proofErr w:type="spellStart"/>
      <w:r w:rsidRPr="0027799E">
        <w:rPr>
          <w:rFonts w:ascii="Times New Roman" w:eastAsia="宋体" w:hAnsi="Times New Roman" w:cs="Times New Roman"/>
          <w:sz w:val="24"/>
          <w:szCs w:val="24"/>
        </w:rPr>
        <w:t>Ziqian</w:t>
      </w:r>
      <w:proofErr w:type="spellEnd"/>
      <w:r w:rsidR="009548A5" w:rsidRPr="0027799E">
        <w:rPr>
          <w:rFonts w:ascii="Times New Roman" w:eastAsia="宋体" w:hAnsi="Times New Roman" w:cs="Times New Roman"/>
          <w:sz w:val="24"/>
          <w:szCs w:val="24"/>
        </w:rPr>
        <w:t>,</w:t>
      </w:r>
      <w:r w:rsidRPr="0027799E">
        <w:rPr>
          <w:rFonts w:ascii="Times New Roman" w:eastAsia="宋体" w:hAnsi="Times New Roman" w:cs="Times New Roman"/>
          <w:sz w:val="24"/>
          <w:szCs w:val="24"/>
        </w:rPr>
        <w:t xml:space="preserve"> Rong </w:t>
      </w:r>
      <w:proofErr w:type="spellStart"/>
      <w:r w:rsidRPr="0027799E">
        <w:rPr>
          <w:rFonts w:ascii="Times New Roman" w:eastAsia="宋体" w:hAnsi="Times New Roman" w:cs="Times New Roman"/>
          <w:sz w:val="24"/>
          <w:szCs w:val="24"/>
        </w:rPr>
        <w:t>Jieru</w:t>
      </w:r>
      <w:proofErr w:type="spellEnd"/>
      <w:r w:rsidR="009548A5" w:rsidRPr="0027799E">
        <w:rPr>
          <w:rFonts w:ascii="Times New Roman" w:eastAsia="宋体" w:hAnsi="Times New Roman" w:cs="Times New Roman"/>
          <w:sz w:val="24"/>
          <w:szCs w:val="24"/>
        </w:rPr>
        <w:t>, and</w:t>
      </w:r>
      <w:r w:rsidRPr="0027799E">
        <w:rPr>
          <w:rFonts w:ascii="Times New Roman" w:eastAsia="宋体" w:hAnsi="Times New Roman" w:cs="Times New Roman"/>
          <w:sz w:val="24"/>
          <w:szCs w:val="24"/>
        </w:rPr>
        <w:t xml:space="preserve"> </w:t>
      </w:r>
      <w:r w:rsidR="008E3E9C">
        <w:rPr>
          <w:rFonts w:ascii="Times New Roman" w:eastAsia="宋体" w:hAnsi="Times New Roman" w:cs="Times New Roman"/>
          <w:sz w:val="24"/>
          <w:szCs w:val="24"/>
        </w:rPr>
        <w:t>Wang Tao</w:t>
      </w:r>
    </w:p>
    <w:p w:rsidR="009548A5" w:rsidRPr="0027799E" w:rsidRDefault="009548A5" w:rsidP="00D808FE">
      <w:pPr>
        <w:ind w:firstLineChars="200" w:firstLine="480"/>
        <w:rPr>
          <w:rFonts w:ascii="Times New Roman" w:eastAsia="宋体" w:hAnsi="Times New Roman" w:cs="Times New Roman"/>
          <w:sz w:val="24"/>
          <w:szCs w:val="24"/>
        </w:rPr>
      </w:pPr>
    </w:p>
    <w:p w:rsidR="00092E5E" w:rsidRPr="00EF7545" w:rsidRDefault="009548A5" w:rsidP="00D808FE">
      <w:pPr>
        <w:pStyle w:val="a7"/>
        <w:ind w:firstLineChars="0" w:firstLine="0"/>
        <w:rPr>
          <w:rFonts w:ascii="Times New Roman" w:hAnsi="Times New Roman" w:cs="Times New Roman"/>
          <w:color w:val="FF0000"/>
          <w:sz w:val="24"/>
          <w:szCs w:val="24"/>
        </w:rPr>
      </w:pPr>
      <w:r w:rsidRPr="00EF7545">
        <w:rPr>
          <w:rFonts w:ascii="Times New Roman" w:hAnsi="Times New Roman" w:cs="Times New Roman"/>
          <w:color w:val="FF0000"/>
          <w:sz w:val="24"/>
          <w:szCs w:val="24"/>
          <w:highlight w:val="yellow"/>
        </w:rPr>
        <w:t>Notes</w:t>
      </w:r>
      <w:r w:rsidR="00092E5E" w:rsidRPr="00EF7545">
        <w:rPr>
          <w:rFonts w:ascii="Times New Roman" w:hAnsi="Times New Roman" w:cs="Times New Roman"/>
          <w:color w:val="FF0000"/>
          <w:sz w:val="24"/>
          <w:szCs w:val="24"/>
          <w:highlight w:val="yellow"/>
        </w:rPr>
        <w:t>:</w:t>
      </w:r>
    </w:p>
    <w:p w:rsidR="00092E5E" w:rsidRPr="0027799E" w:rsidRDefault="009548A5" w:rsidP="00D808FE">
      <w:pPr>
        <w:pStyle w:val="a7"/>
        <w:ind w:firstLineChars="0" w:firstLine="0"/>
        <w:rPr>
          <w:rFonts w:ascii="Times New Roman" w:hAnsi="Times New Roman" w:cs="Times New Roman"/>
          <w:sz w:val="24"/>
          <w:szCs w:val="24"/>
        </w:rPr>
      </w:pPr>
      <w:r w:rsidRPr="0027799E">
        <w:rPr>
          <w:rFonts w:ascii="Times New Roman" w:hAnsi="Times New Roman" w:cs="Times New Roman"/>
          <w:sz w:val="24"/>
          <w:szCs w:val="24"/>
        </w:rPr>
        <w:t>1. Enrollment method: either by</w:t>
      </w:r>
      <w:r w:rsidR="00092E5E" w:rsidRPr="0027799E">
        <w:rPr>
          <w:rFonts w:ascii="Times New Roman" w:hAnsi="Times New Roman" w:cs="Times New Roman"/>
          <w:sz w:val="24"/>
          <w:szCs w:val="24"/>
        </w:rPr>
        <w:t xml:space="preserve"> a third party (intermedia</w:t>
      </w:r>
      <w:r w:rsidRPr="0027799E">
        <w:rPr>
          <w:rFonts w:ascii="Times New Roman" w:hAnsi="Times New Roman" w:cs="Times New Roman"/>
          <w:sz w:val="24"/>
          <w:szCs w:val="24"/>
        </w:rPr>
        <w:t>ry or individual) to recommend or</w:t>
      </w:r>
      <w:r w:rsidR="00092E5E" w:rsidRPr="0027799E">
        <w:rPr>
          <w:rFonts w:ascii="Times New Roman" w:hAnsi="Times New Roman" w:cs="Times New Roman"/>
          <w:sz w:val="24"/>
          <w:szCs w:val="24"/>
        </w:rPr>
        <w:t xml:space="preserve"> </w:t>
      </w:r>
      <w:r w:rsidRPr="0027799E">
        <w:rPr>
          <w:rFonts w:ascii="Times New Roman" w:hAnsi="Times New Roman" w:cs="Times New Roman"/>
          <w:sz w:val="24"/>
          <w:szCs w:val="24"/>
        </w:rPr>
        <w:t xml:space="preserve">by </w:t>
      </w:r>
      <w:r w:rsidR="00092E5E" w:rsidRPr="0027799E">
        <w:rPr>
          <w:rFonts w:ascii="Times New Roman" w:hAnsi="Times New Roman" w:cs="Times New Roman"/>
          <w:sz w:val="24"/>
          <w:szCs w:val="24"/>
        </w:rPr>
        <w:t>students</w:t>
      </w:r>
      <w:r w:rsidR="00344D47" w:rsidRPr="0027799E">
        <w:rPr>
          <w:rFonts w:ascii="Times New Roman" w:hAnsi="Times New Roman" w:cs="Times New Roman"/>
          <w:sz w:val="24"/>
          <w:szCs w:val="24"/>
        </w:rPr>
        <w:t xml:space="preserve"> themselves</w:t>
      </w:r>
      <w:r w:rsidR="00092E5E" w:rsidRPr="0027799E">
        <w:rPr>
          <w:rFonts w:ascii="Times New Roman" w:hAnsi="Times New Roman" w:cs="Times New Roman"/>
          <w:sz w:val="24"/>
          <w:szCs w:val="24"/>
        </w:rPr>
        <w:t>.</w:t>
      </w:r>
    </w:p>
    <w:p w:rsidR="00092E5E" w:rsidRPr="0027799E" w:rsidRDefault="00092E5E" w:rsidP="00D808FE">
      <w:pPr>
        <w:pStyle w:val="a7"/>
        <w:ind w:firstLineChars="0" w:firstLine="0"/>
        <w:rPr>
          <w:rFonts w:ascii="Times New Roman" w:hAnsi="Times New Roman" w:cs="Times New Roman"/>
          <w:sz w:val="24"/>
          <w:szCs w:val="24"/>
        </w:rPr>
      </w:pPr>
      <w:r w:rsidRPr="0027799E">
        <w:rPr>
          <w:rFonts w:ascii="Times New Roman" w:hAnsi="Times New Roman" w:cs="Times New Roman"/>
          <w:sz w:val="24"/>
          <w:szCs w:val="24"/>
        </w:rPr>
        <w:t xml:space="preserve">2. The above </w:t>
      </w:r>
      <w:r w:rsidR="00344D47" w:rsidRPr="0027799E">
        <w:rPr>
          <w:rFonts w:ascii="Times New Roman" w:hAnsi="Times New Roman" w:cs="Times New Roman"/>
          <w:sz w:val="24"/>
          <w:szCs w:val="24"/>
        </w:rPr>
        <w:t>terms</w:t>
      </w:r>
      <w:r w:rsidRPr="0027799E">
        <w:rPr>
          <w:rFonts w:ascii="Times New Roman" w:hAnsi="Times New Roman" w:cs="Times New Roman"/>
          <w:sz w:val="24"/>
          <w:szCs w:val="24"/>
        </w:rPr>
        <w:t xml:space="preserve"> are </w:t>
      </w:r>
      <w:r w:rsidR="00344D47" w:rsidRPr="0027799E">
        <w:rPr>
          <w:rFonts w:ascii="Times New Roman" w:hAnsi="Times New Roman" w:cs="Times New Roman"/>
          <w:sz w:val="24"/>
          <w:szCs w:val="24"/>
        </w:rPr>
        <w:t>available</w:t>
      </w:r>
      <w:r w:rsidRPr="0027799E">
        <w:rPr>
          <w:rFonts w:ascii="Times New Roman" w:hAnsi="Times New Roman" w:cs="Times New Roman"/>
          <w:sz w:val="24"/>
          <w:szCs w:val="24"/>
        </w:rPr>
        <w:t xml:space="preserve"> to international students enrolled in the autumn of 202</w:t>
      </w:r>
      <w:r w:rsidR="008E3E9C">
        <w:rPr>
          <w:rFonts w:ascii="Times New Roman" w:hAnsi="Times New Roman" w:cs="Times New Roman"/>
          <w:sz w:val="24"/>
          <w:szCs w:val="24"/>
        </w:rPr>
        <w:t>3</w:t>
      </w:r>
      <w:r w:rsidRPr="0027799E">
        <w:rPr>
          <w:rFonts w:ascii="Times New Roman" w:hAnsi="Times New Roman" w:cs="Times New Roman"/>
          <w:sz w:val="24"/>
          <w:szCs w:val="24"/>
        </w:rPr>
        <w:t>. The charging standards in 202</w:t>
      </w:r>
      <w:r w:rsidR="008E3E9C">
        <w:rPr>
          <w:rFonts w:ascii="Times New Roman" w:hAnsi="Times New Roman" w:cs="Times New Roman"/>
          <w:sz w:val="24"/>
          <w:szCs w:val="24"/>
        </w:rPr>
        <w:t>4</w:t>
      </w:r>
      <w:r w:rsidRPr="0027799E">
        <w:rPr>
          <w:rFonts w:ascii="Times New Roman" w:hAnsi="Times New Roman" w:cs="Times New Roman"/>
          <w:sz w:val="24"/>
          <w:szCs w:val="24"/>
        </w:rPr>
        <w:t xml:space="preserve"> shall be </w:t>
      </w:r>
      <w:r w:rsidR="00344D47" w:rsidRPr="0027799E">
        <w:rPr>
          <w:rFonts w:ascii="Times New Roman" w:hAnsi="Times New Roman" w:cs="Times New Roman"/>
          <w:sz w:val="24"/>
          <w:szCs w:val="24"/>
        </w:rPr>
        <w:t>line</w:t>
      </w:r>
      <w:r w:rsidRPr="0027799E">
        <w:rPr>
          <w:rFonts w:ascii="Times New Roman" w:hAnsi="Times New Roman" w:cs="Times New Roman"/>
          <w:sz w:val="24"/>
          <w:szCs w:val="24"/>
        </w:rPr>
        <w:t xml:space="preserve"> to the actual announcement.</w:t>
      </w:r>
    </w:p>
    <w:p w:rsidR="002A2F70" w:rsidRPr="0027799E" w:rsidRDefault="002A2F70" w:rsidP="002A2F70">
      <w:pPr>
        <w:pStyle w:val="a7"/>
        <w:ind w:firstLineChars="0" w:firstLine="0"/>
        <w:rPr>
          <w:rFonts w:ascii="Times New Roman" w:hAnsi="Times New Roman" w:cs="Times New Roman"/>
          <w:sz w:val="24"/>
          <w:szCs w:val="24"/>
        </w:rPr>
      </w:pPr>
      <w:r w:rsidRPr="0027799E">
        <w:rPr>
          <w:rFonts w:ascii="Times New Roman" w:hAnsi="Times New Roman" w:cs="Times New Roman"/>
          <w:sz w:val="24"/>
          <w:szCs w:val="24"/>
        </w:rPr>
        <w:t xml:space="preserve">3. </w:t>
      </w:r>
      <w:r w:rsidR="00203E16">
        <w:rPr>
          <w:rFonts w:ascii="Times New Roman" w:hAnsi="Times New Roman" w:cs="Times New Roman"/>
          <w:sz w:val="24"/>
          <w:szCs w:val="24"/>
        </w:rPr>
        <w:t>C</w:t>
      </w:r>
      <w:r w:rsidR="00203E16">
        <w:rPr>
          <w:rFonts w:ascii="Times New Roman" w:hAnsi="Times New Roman" w:cs="Times New Roman" w:hint="eastAsia"/>
          <w:sz w:val="24"/>
          <w:szCs w:val="24"/>
        </w:rPr>
        <w:t>hinese</w:t>
      </w:r>
      <w:r w:rsidR="00203E16">
        <w:rPr>
          <w:rFonts w:ascii="Times New Roman" w:hAnsi="Times New Roman" w:cs="Times New Roman"/>
          <w:sz w:val="24"/>
          <w:szCs w:val="24"/>
        </w:rPr>
        <w:t xml:space="preserve"> Language </w:t>
      </w:r>
      <w:r w:rsidRPr="0027799E">
        <w:rPr>
          <w:rFonts w:ascii="Times New Roman" w:hAnsi="Times New Roman" w:cs="Times New Roman"/>
          <w:sz w:val="24"/>
          <w:szCs w:val="24"/>
        </w:rPr>
        <w:t>Basic requirement</w:t>
      </w:r>
      <w:r w:rsidR="00092E5E" w:rsidRPr="0027799E">
        <w:rPr>
          <w:rFonts w:ascii="Times New Roman" w:hAnsi="Times New Roman" w:cs="Times New Roman"/>
          <w:sz w:val="24"/>
          <w:szCs w:val="24"/>
        </w:rPr>
        <w:t xml:space="preserve"> </w:t>
      </w:r>
      <w:r w:rsidRPr="0027799E">
        <w:rPr>
          <w:rFonts w:ascii="Times New Roman" w:hAnsi="Times New Roman" w:cs="Times New Roman"/>
          <w:sz w:val="24"/>
          <w:szCs w:val="24"/>
        </w:rPr>
        <w:t>for Bachelor’s degrees</w:t>
      </w:r>
      <w:r w:rsidR="00092E5E" w:rsidRPr="0027799E">
        <w:rPr>
          <w:rFonts w:ascii="Times New Roman" w:hAnsi="Times New Roman" w:cs="Times New Roman"/>
          <w:sz w:val="24"/>
          <w:szCs w:val="24"/>
        </w:rPr>
        <w:t>: HSK level 4.</w:t>
      </w:r>
    </w:p>
    <w:p w:rsidR="00092E5E" w:rsidRPr="0027799E" w:rsidRDefault="00203E16" w:rsidP="002A2F70">
      <w:pPr>
        <w:pStyle w:val="a7"/>
        <w:ind w:firstLineChars="100" w:firstLine="2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hint="eastAsia"/>
          <w:sz w:val="24"/>
          <w:szCs w:val="24"/>
        </w:rPr>
        <w:t>hinese</w:t>
      </w:r>
      <w:r>
        <w:rPr>
          <w:rFonts w:ascii="Times New Roman" w:hAnsi="Times New Roman" w:cs="Times New Roman"/>
          <w:sz w:val="24"/>
          <w:szCs w:val="24"/>
        </w:rPr>
        <w:t xml:space="preserve"> Language</w:t>
      </w:r>
      <w:r w:rsidRPr="0027799E">
        <w:rPr>
          <w:rFonts w:ascii="Times New Roman" w:hAnsi="Times New Roman" w:cs="Times New Roman"/>
          <w:sz w:val="24"/>
          <w:szCs w:val="24"/>
        </w:rPr>
        <w:t xml:space="preserve"> </w:t>
      </w:r>
      <w:r w:rsidR="002A2F70" w:rsidRPr="0027799E">
        <w:rPr>
          <w:rFonts w:ascii="Times New Roman" w:hAnsi="Times New Roman" w:cs="Times New Roman"/>
          <w:sz w:val="24"/>
          <w:szCs w:val="24"/>
        </w:rPr>
        <w:t xml:space="preserve">Basic requirements for </w:t>
      </w:r>
      <w:r w:rsidR="00092E5E" w:rsidRPr="0027799E">
        <w:rPr>
          <w:rFonts w:ascii="Times New Roman" w:hAnsi="Times New Roman" w:cs="Times New Roman"/>
          <w:sz w:val="24"/>
          <w:szCs w:val="24"/>
        </w:rPr>
        <w:t>Master's degree HSK level 5.</w:t>
      </w:r>
    </w:p>
    <w:p w:rsidR="002A2F70" w:rsidRDefault="002A2F70" w:rsidP="002A2F70">
      <w:pPr>
        <w:pStyle w:val="a7"/>
        <w:ind w:firstLineChars="100" w:firstLine="240"/>
        <w:rPr>
          <w:rFonts w:ascii="Times New Roman" w:hAnsi="Times New Roman" w:cs="Times New Roman"/>
          <w:sz w:val="24"/>
          <w:szCs w:val="24"/>
        </w:rPr>
      </w:pPr>
    </w:p>
    <w:p w:rsidR="00354A9D" w:rsidRDefault="00354A9D" w:rsidP="002A2F70">
      <w:pPr>
        <w:pStyle w:val="a7"/>
        <w:ind w:firstLineChars="100" w:firstLine="240"/>
        <w:rPr>
          <w:rFonts w:ascii="Times New Roman" w:hAnsi="Times New Roman" w:cs="Times New Roman"/>
          <w:sz w:val="24"/>
          <w:szCs w:val="24"/>
        </w:rPr>
      </w:pPr>
    </w:p>
    <w:p w:rsidR="00354A9D" w:rsidRPr="00354A9D" w:rsidRDefault="00354A9D" w:rsidP="002A2F70">
      <w:pPr>
        <w:pStyle w:val="a7"/>
        <w:ind w:firstLineChars="100" w:firstLine="240"/>
        <w:rPr>
          <w:rFonts w:ascii="Times New Roman" w:hAnsi="Times New Roman" w:cs="Times New Roman"/>
          <w:color w:val="FF0000"/>
          <w:sz w:val="24"/>
          <w:szCs w:val="24"/>
        </w:rPr>
      </w:pPr>
      <w:r w:rsidRPr="00354A9D">
        <w:rPr>
          <w:rFonts w:ascii="Times New Roman" w:hAnsi="Times New Roman" w:cs="Times New Roman"/>
          <w:color w:val="FF0000"/>
          <w:sz w:val="24"/>
          <w:szCs w:val="24"/>
          <w:highlight w:val="yellow"/>
        </w:rPr>
        <w:t>(If the content in Chinese and English is inconsistent, Chinese shall prevail)</w:t>
      </w:r>
    </w:p>
    <w:p w:rsidR="00354A9D" w:rsidRPr="0027799E" w:rsidRDefault="00354A9D" w:rsidP="002A2F70">
      <w:pPr>
        <w:pStyle w:val="a7"/>
        <w:ind w:firstLineChars="100" w:firstLine="240"/>
        <w:rPr>
          <w:rFonts w:ascii="Times New Roman" w:hAnsi="Times New Roman" w:cs="Times New Roman"/>
          <w:sz w:val="24"/>
          <w:szCs w:val="24"/>
        </w:rPr>
      </w:pPr>
    </w:p>
    <w:p w:rsidR="002A2F70" w:rsidRPr="0027799E" w:rsidRDefault="00092E5E" w:rsidP="00D808FE">
      <w:pPr>
        <w:ind w:firstLineChars="200" w:firstLine="480"/>
        <w:jc w:val="right"/>
        <w:rPr>
          <w:rFonts w:ascii="Times New Roman" w:eastAsia="宋体" w:hAnsi="Times New Roman" w:cs="Times New Roman"/>
          <w:sz w:val="24"/>
          <w:szCs w:val="24"/>
          <w:lang w:eastAsia="zh-TW"/>
        </w:rPr>
      </w:pPr>
      <w:r w:rsidRPr="0027799E">
        <w:rPr>
          <w:rFonts w:ascii="Times New Roman" w:eastAsia="宋体" w:hAnsi="Times New Roman" w:cs="Times New Roman"/>
          <w:sz w:val="24"/>
          <w:szCs w:val="24"/>
        </w:rPr>
        <w:t xml:space="preserve">                        </w:t>
      </w:r>
      <w:r w:rsidRPr="0027799E">
        <w:rPr>
          <w:rFonts w:ascii="Times New Roman" w:eastAsia="宋体" w:hAnsi="Times New Roman" w:cs="Times New Roman"/>
          <w:sz w:val="24"/>
          <w:szCs w:val="24"/>
          <w:lang w:eastAsia="zh-TW"/>
        </w:rPr>
        <w:t>Sc</w:t>
      </w:r>
      <w:r w:rsidR="002A2F70" w:rsidRPr="0027799E">
        <w:rPr>
          <w:rFonts w:ascii="Times New Roman" w:eastAsia="宋体" w:hAnsi="Times New Roman" w:cs="Times New Roman"/>
          <w:sz w:val="24"/>
          <w:szCs w:val="24"/>
          <w:lang w:eastAsia="zh-TW"/>
        </w:rPr>
        <w:t>hool of International E</w:t>
      </w:r>
      <w:r w:rsidRPr="0027799E">
        <w:rPr>
          <w:rFonts w:ascii="Times New Roman" w:eastAsia="宋体" w:hAnsi="Times New Roman" w:cs="Times New Roman"/>
          <w:sz w:val="24"/>
          <w:szCs w:val="24"/>
          <w:lang w:eastAsia="zh-TW"/>
        </w:rPr>
        <w:t xml:space="preserve">ducation </w:t>
      </w:r>
    </w:p>
    <w:p w:rsidR="00092E5E" w:rsidRPr="0027799E" w:rsidRDefault="008E3E9C" w:rsidP="008E3E9C">
      <w:pPr>
        <w:wordWrap w:val="0"/>
        <w:ind w:firstLineChars="200" w:firstLine="480"/>
        <w:jc w:val="right"/>
        <w:rPr>
          <w:rFonts w:ascii="Times New Roman" w:eastAsia="宋体" w:hAnsi="Times New Roman" w:cs="Times New Roman"/>
          <w:sz w:val="24"/>
          <w:szCs w:val="24"/>
          <w:lang w:eastAsia="zh-TW"/>
        </w:rPr>
      </w:pPr>
      <w:r>
        <w:rPr>
          <w:rFonts w:ascii="Times New Roman" w:eastAsia="宋体" w:hAnsi="Times New Roman" w:cs="Times New Roman"/>
          <w:sz w:val="24"/>
          <w:szCs w:val="24"/>
          <w:lang w:eastAsia="zh-TW"/>
        </w:rPr>
        <w:t xml:space="preserve">Anhui University of Finance and </w:t>
      </w:r>
      <w:proofErr w:type="gramStart"/>
      <w:r>
        <w:rPr>
          <w:rFonts w:ascii="Times New Roman" w:eastAsia="宋体" w:hAnsi="Times New Roman" w:cs="Times New Roman"/>
          <w:sz w:val="24"/>
          <w:szCs w:val="24"/>
          <w:lang w:eastAsia="zh-TW"/>
        </w:rPr>
        <w:t>Economics(</w:t>
      </w:r>
      <w:proofErr w:type="gramEnd"/>
      <w:r>
        <w:rPr>
          <w:rFonts w:ascii="Times New Roman" w:eastAsia="宋体" w:hAnsi="Times New Roman" w:cs="Times New Roman"/>
          <w:sz w:val="24"/>
          <w:szCs w:val="24"/>
          <w:lang w:eastAsia="zh-TW"/>
        </w:rPr>
        <w:t>AUFE)</w:t>
      </w:r>
    </w:p>
    <w:p w:rsidR="00114951" w:rsidRPr="00780005" w:rsidRDefault="00092E5E" w:rsidP="00780005">
      <w:pPr>
        <w:tabs>
          <w:tab w:val="left" w:pos="5960"/>
        </w:tabs>
        <w:jc w:val="right"/>
        <w:rPr>
          <w:rFonts w:ascii="Times New Roman" w:hAnsi="Times New Roman" w:cs="Times New Roman" w:hint="eastAsia"/>
          <w:bCs/>
          <w:color w:val="000000" w:themeColor="text1"/>
          <w:sz w:val="24"/>
          <w:szCs w:val="24"/>
        </w:rPr>
      </w:pPr>
      <w:r w:rsidRPr="0027799E">
        <w:rPr>
          <w:rFonts w:ascii="Times New Roman" w:hAnsi="Times New Roman" w:cs="Times New Roman"/>
          <w:bCs/>
          <w:color w:val="0070C0"/>
          <w:sz w:val="24"/>
          <w:szCs w:val="24"/>
          <w:lang w:eastAsia="zh-TW"/>
        </w:rPr>
        <w:tab/>
      </w:r>
      <w:r w:rsidR="008E3E9C">
        <w:rPr>
          <w:rFonts w:ascii="Times New Roman" w:hAnsi="Times New Roman" w:cs="Times New Roman"/>
          <w:bCs/>
          <w:color w:val="000000" w:themeColor="text1"/>
          <w:sz w:val="24"/>
          <w:szCs w:val="24"/>
        </w:rPr>
        <w:t>March</w:t>
      </w:r>
      <w:r w:rsidRPr="0027799E">
        <w:rPr>
          <w:rFonts w:ascii="Times New Roman" w:hAnsi="Times New Roman" w:cs="Times New Roman"/>
          <w:bCs/>
          <w:color w:val="000000" w:themeColor="text1"/>
          <w:sz w:val="24"/>
          <w:szCs w:val="24"/>
        </w:rPr>
        <w:t xml:space="preserve"> </w:t>
      </w:r>
      <w:r w:rsidR="008E3E9C">
        <w:rPr>
          <w:rFonts w:ascii="Times New Roman" w:hAnsi="Times New Roman" w:cs="Times New Roman"/>
          <w:bCs/>
          <w:color w:val="000000" w:themeColor="text1"/>
          <w:sz w:val="24"/>
          <w:szCs w:val="24"/>
        </w:rPr>
        <w:t>6,</w:t>
      </w:r>
      <w:r w:rsidRPr="0027799E">
        <w:rPr>
          <w:rFonts w:ascii="Times New Roman" w:hAnsi="Times New Roman" w:cs="Times New Roman"/>
          <w:bCs/>
          <w:color w:val="000000" w:themeColor="text1"/>
          <w:sz w:val="24"/>
          <w:szCs w:val="24"/>
        </w:rPr>
        <w:t xml:space="preserve"> 202</w:t>
      </w:r>
      <w:r w:rsidR="008E3E9C">
        <w:rPr>
          <w:rFonts w:ascii="Times New Roman" w:hAnsi="Times New Roman" w:cs="Times New Roman"/>
          <w:bCs/>
          <w:color w:val="000000" w:themeColor="text1"/>
          <w:sz w:val="24"/>
          <w:szCs w:val="24"/>
        </w:rPr>
        <w:t>3</w:t>
      </w:r>
      <w:bookmarkStart w:id="0" w:name="_GoBack"/>
      <w:bookmarkEnd w:id="0"/>
    </w:p>
    <w:sectPr w:rsidR="00114951" w:rsidRPr="00780005" w:rsidSect="00114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F93" w:rsidRDefault="00305F93" w:rsidP="00092E5E">
      <w:r>
        <w:separator/>
      </w:r>
    </w:p>
  </w:endnote>
  <w:endnote w:type="continuationSeparator" w:id="0">
    <w:p w:rsidR="00305F93" w:rsidRDefault="00305F93" w:rsidP="0009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F93" w:rsidRDefault="00305F93" w:rsidP="00092E5E">
      <w:r>
        <w:separator/>
      </w:r>
    </w:p>
  </w:footnote>
  <w:footnote w:type="continuationSeparator" w:id="0">
    <w:p w:rsidR="00305F93" w:rsidRDefault="00305F93" w:rsidP="0009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F9335D"/>
    <w:multiLevelType w:val="singleLevel"/>
    <w:tmpl w:val="80F9335D"/>
    <w:lvl w:ilvl="0">
      <w:start w:val="1"/>
      <w:numFmt w:val="decimal"/>
      <w:suff w:val="nothing"/>
      <w:lvlText w:val="（%1）"/>
      <w:lvlJc w:val="left"/>
    </w:lvl>
  </w:abstractNum>
  <w:abstractNum w:abstractNumId="1" w15:restartNumberingAfterBreak="0">
    <w:nsid w:val="1D941191"/>
    <w:multiLevelType w:val="singleLevel"/>
    <w:tmpl w:val="1D941191"/>
    <w:lvl w:ilvl="0">
      <w:start w:val="1"/>
      <w:numFmt w:val="decimal"/>
      <w:suff w:val="nothing"/>
      <w:lvlText w:val="（%1）"/>
      <w:lvlJc w:val="left"/>
    </w:lvl>
  </w:abstractNum>
  <w:abstractNum w:abstractNumId="2" w15:restartNumberingAfterBreak="0">
    <w:nsid w:val="2A4C8185"/>
    <w:multiLevelType w:val="singleLevel"/>
    <w:tmpl w:val="2A4C8185"/>
    <w:lvl w:ilvl="0">
      <w:start w:val="1"/>
      <w:numFmt w:val="decimal"/>
      <w:suff w:val="nothing"/>
      <w:lvlText w:val="（%1）"/>
      <w:lvlJc w:val="left"/>
    </w:lvl>
  </w:abstractNum>
  <w:abstractNum w:abstractNumId="3" w15:restartNumberingAfterBreak="0">
    <w:nsid w:val="36EDD4D1"/>
    <w:multiLevelType w:val="singleLevel"/>
    <w:tmpl w:val="36EDD4D1"/>
    <w:lvl w:ilvl="0">
      <w:start w:val="1"/>
      <w:numFmt w:val="decimal"/>
      <w:suff w:val="space"/>
      <w:lvlText w:val="%1."/>
      <w:lvlJc w:val="left"/>
    </w:lvl>
  </w:abstractNum>
  <w:abstractNum w:abstractNumId="4" w15:restartNumberingAfterBreak="0">
    <w:nsid w:val="4A1F1D47"/>
    <w:multiLevelType w:val="singleLevel"/>
    <w:tmpl w:val="4A1F1D47"/>
    <w:lvl w:ilvl="0">
      <w:start w:val="1"/>
      <w:numFmt w:val="decimal"/>
      <w:suff w:val="nothing"/>
      <w:lvlText w:val="（%1）"/>
      <w:lvlJc w:val="left"/>
    </w:lvl>
  </w:abstractNum>
  <w:abstractNum w:abstractNumId="5" w15:restartNumberingAfterBreak="0">
    <w:nsid w:val="7D207CD8"/>
    <w:multiLevelType w:val="hybridMultilevel"/>
    <w:tmpl w:val="C34CD482"/>
    <w:lvl w:ilvl="0" w:tplc="C3C85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5E"/>
    <w:rsid w:val="00001887"/>
    <w:rsid w:val="00003240"/>
    <w:rsid w:val="00004DD1"/>
    <w:rsid w:val="00012CFD"/>
    <w:rsid w:val="00020317"/>
    <w:rsid w:val="000317F4"/>
    <w:rsid w:val="00034FC5"/>
    <w:rsid w:val="0003513A"/>
    <w:rsid w:val="000515A8"/>
    <w:rsid w:val="0005749E"/>
    <w:rsid w:val="00073280"/>
    <w:rsid w:val="00080371"/>
    <w:rsid w:val="00082390"/>
    <w:rsid w:val="00086624"/>
    <w:rsid w:val="0008731B"/>
    <w:rsid w:val="00090573"/>
    <w:rsid w:val="00091A04"/>
    <w:rsid w:val="00092E5E"/>
    <w:rsid w:val="000A0F5A"/>
    <w:rsid w:val="000A7BF3"/>
    <w:rsid w:val="000B1325"/>
    <w:rsid w:val="000B50A6"/>
    <w:rsid w:val="000C221E"/>
    <w:rsid w:val="000C6343"/>
    <w:rsid w:val="000E1B51"/>
    <w:rsid w:val="000E2E74"/>
    <w:rsid w:val="000E41AF"/>
    <w:rsid w:val="000F1402"/>
    <w:rsid w:val="00101F7D"/>
    <w:rsid w:val="001078D8"/>
    <w:rsid w:val="00112CA1"/>
    <w:rsid w:val="00114951"/>
    <w:rsid w:val="00115073"/>
    <w:rsid w:val="00120E85"/>
    <w:rsid w:val="001254BA"/>
    <w:rsid w:val="00134F96"/>
    <w:rsid w:val="00135003"/>
    <w:rsid w:val="00141274"/>
    <w:rsid w:val="00141873"/>
    <w:rsid w:val="00145353"/>
    <w:rsid w:val="00154B26"/>
    <w:rsid w:val="0016269F"/>
    <w:rsid w:val="00165EDB"/>
    <w:rsid w:val="00185DE1"/>
    <w:rsid w:val="00190EBD"/>
    <w:rsid w:val="00191C4E"/>
    <w:rsid w:val="00196CD3"/>
    <w:rsid w:val="001A5EC8"/>
    <w:rsid w:val="001B0676"/>
    <w:rsid w:val="001B5BB6"/>
    <w:rsid w:val="001C18AE"/>
    <w:rsid w:val="001C3BF6"/>
    <w:rsid w:val="001D5C6D"/>
    <w:rsid w:val="001E27ED"/>
    <w:rsid w:val="001E551F"/>
    <w:rsid w:val="001F4AA9"/>
    <w:rsid w:val="00203E16"/>
    <w:rsid w:val="0020491D"/>
    <w:rsid w:val="0020524F"/>
    <w:rsid w:val="002070AA"/>
    <w:rsid w:val="002123E2"/>
    <w:rsid w:val="00217611"/>
    <w:rsid w:val="0022070D"/>
    <w:rsid w:val="00227CA5"/>
    <w:rsid w:val="00235A60"/>
    <w:rsid w:val="00245E2B"/>
    <w:rsid w:val="00252419"/>
    <w:rsid w:val="002634FB"/>
    <w:rsid w:val="002642E7"/>
    <w:rsid w:val="00270CAD"/>
    <w:rsid w:val="00272037"/>
    <w:rsid w:val="00276123"/>
    <w:rsid w:val="0027799E"/>
    <w:rsid w:val="0028219A"/>
    <w:rsid w:val="002976B8"/>
    <w:rsid w:val="002A0D52"/>
    <w:rsid w:val="002A2226"/>
    <w:rsid w:val="002A2F70"/>
    <w:rsid w:val="002B0C1F"/>
    <w:rsid w:val="002B5236"/>
    <w:rsid w:val="002C334C"/>
    <w:rsid w:val="002C51CA"/>
    <w:rsid w:val="002D1E08"/>
    <w:rsid w:val="002E56A2"/>
    <w:rsid w:val="002E7C9D"/>
    <w:rsid w:val="00304114"/>
    <w:rsid w:val="00305F93"/>
    <w:rsid w:val="00306A60"/>
    <w:rsid w:val="00310DCB"/>
    <w:rsid w:val="00311192"/>
    <w:rsid w:val="00312104"/>
    <w:rsid w:val="003128DB"/>
    <w:rsid w:val="00314DD9"/>
    <w:rsid w:val="003229E7"/>
    <w:rsid w:val="0032305D"/>
    <w:rsid w:val="003242DA"/>
    <w:rsid w:val="00332B7F"/>
    <w:rsid w:val="00337525"/>
    <w:rsid w:val="00343F85"/>
    <w:rsid w:val="0034466A"/>
    <w:rsid w:val="00344D47"/>
    <w:rsid w:val="0034705B"/>
    <w:rsid w:val="00351CAE"/>
    <w:rsid w:val="00354A9D"/>
    <w:rsid w:val="00366975"/>
    <w:rsid w:val="003669FB"/>
    <w:rsid w:val="0037525C"/>
    <w:rsid w:val="0037604C"/>
    <w:rsid w:val="00384C0A"/>
    <w:rsid w:val="0039072A"/>
    <w:rsid w:val="003911EB"/>
    <w:rsid w:val="003920CF"/>
    <w:rsid w:val="003A2F9F"/>
    <w:rsid w:val="003A644F"/>
    <w:rsid w:val="003C1C85"/>
    <w:rsid w:val="003C6BB4"/>
    <w:rsid w:val="003C7DB5"/>
    <w:rsid w:val="003D4DD0"/>
    <w:rsid w:val="003D6A99"/>
    <w:rsid w:val="003E015F"/>
    <w:rsid w:val="003F3740"/>
    <w:rsid w:val="00406889"/>
    <w:rsid w:val="00407EDD"/>
    <w:rsid w:val="00440E1F"/>
    <w:rsid w:val="0044558B"/>
    <w:rsid w:val="00450701"/>
    <w:rsid w:val="00451FD6"/>
    <w:rsid w:val="00460C64"/>
    <w:rsid w:val="004676A5"/>
    <w:rsid w:val="00467A9D"/>
    <w:rsid w:val="00477384"/>
    <w:rsid w:val="004805DF"/>
    <w:rsid w:val="004816BD"/>
    <w:rsid w:val="004825C3"/>
    <w:rsid w:val="004912F6"/>
    <w:rsid w:val="00495211"/>
    <w:rsid w:val="004A1A6A"/>
    <w:rsid w:val="004A56C8"/>
    <w:rsid w:val="004A68CF"/>
    <w:rsid w:val="004A71D0"/>
    <w:rsid w:val="004B6BD6"/>
    <w:rsid w:val="004C4F4E"/>
    <w:rsid w:val="004C77B0"/>
    <w:rsid w:val="004D24EC"/>
    <w:rsid w:val="004D36AB"/>
    <w:rsid w:val="004D49BB"/>
    <w:rsid w:val="004D54C1"/>
    <w:rsid w:val="004E0AC1"/>
    <w:rsid w:val="004E4D9C"/>
    <w:rsid w:val="004F0EBE"/>
    <w:rsid w:val="004F2B4A"/>
    <w:rsid w:val="00500F28"/>
    <w:rsid w:val="005055BB"/>
    <w:rsid w:val="00506ACA"/>
    <w:rsid w:val="0051265F"/>
    <w:rsid w:val="0051471F"/>
    <w:rsid w:val="00517AC0"/>
    <w:rsid w:val="0052074A"/>
    <w:rsid w:val="005334AE"/>
    <w:rsid w:val="00540496"/>
    <w:rsid w:val="00540516"/>
    <w:rsid w:val="0055021F"/>
    <w:rsid w:val="005523D3"/>
    <w:rsid w:val="005534C6"/>
    <w:rsid w:val="00554451"/>
    <w:rsid w:val="00555E8F"/>
    <w:rsid w:val="005643B3"/>
    <w:rsid w:val="00566055"/>
    <w:rsid w:val="0058199B"/>
    <w:rsid w:val="00584D59"/>
    <w:rsid w:val="00585690"/>
    <w:rsid w:val="00590C70"/>
    <w:rsid w:val="00592114"/>
    <w:rsid w:val="00592A68"/>
    <w:rsid w:val="00594322"/>
    <w:rsid w:val="005A1A8B"/>
    <w:rsid w:val="005A627B"/>
    <w:rsid w:val="005A6BA0"/>
    <w:rsid w:val="005B5432"/>
    <w:rsid w:val="005B7614"/>
    <w:rsid w:val="005C25D0"/>
    <w:rsid w:val="005C32A4"/>
    <w:rsid w:val="005C6358"/>
    <w:rsid w:val="005D01BE"/>
    <w:rsid w:val="005D5AE5"/>
    <w:rsid w:val="005E1139"/>
    <w:rsid w:val="005E4826"/>
    <w:rsid w:val="005E697A"/>
    <w:rsid w:val="005E7B92"/>
    <w:rsid w:val="00600539"/>
    <w:rsid w:val="006076CC"/>
    <w:rsid w:val="00611437"/>
    <w:rsid w:val="00611B8B"/>
    <w:rsid w:val="00612457"/>
    <w:rsid w:val="00614820"/>
    <w:rsid w:val="006431E1"/>
    <w:rsid w:val="006472C4"/>
    <w:rsid w:val="00647931"/>
    <w:rsid w:val="0065561C"/>
    <w:rsid w:val="00670BDF"/>
    <w:rsid w:val="00674E3E"/>
    <w:rsid w:val="006767BC"/>
    <w:rsid w:val="006879FA"/>
    <w:rsid w:val="00693849"/>
    <w:rsid w:val="006941C2"/>
    <w:rsid w:val="0069787C"/>
    <w:rsid w:val="006A746A"/>
    <w:rsid w:val="006B1709"/>
    <w:rsid w:val="006B1A4D"/>
    <w:rsid w:val="006B34B0"/>
    <w:rsid w:val="006B41A7"/>
    <w:rsid w:val="006C0509"/>
    <w:rsid w:val="006C0DD0"/>
    <w:rsid w:val="006C341F"/>
    <w:rsid w:val="006C585F"/>
    <w:rsid w:val="006D0310"/>
    <w:rsid w:val="006D45C3"/>
    <w:rsid w:val="006D6526"/>
    <w:rsid w:val="006E01B6"/>
    <w:rsid w:val="006E3E46"/>
    <w:rsid w:val="006E4DC8"/>
    <w:rsid w:val="006F0C45"/>
    <w:rsid w:val="006F5255"/>
    <w:rsid w:val="00701795"/>
    <w:rsid w:val="00702F79"/>
    <w:rsid w:val="00722DF5"/>
    <w:rsid w:val="00726E74"/>
    <w:rsid w:val="007310C4"/>
    <w:rsid w:val="00735303"/>
    <w:rsid w:val="00735DD3"/>
    <w:rsid w:val="007372C9"/>
    <w:rsid w:val="0074132B"/>
    <w:rsid w:val="0074152D"/>
    <w:rsid w:val="00742EE5"/>
    <w:rsid w:val="0074437B"/>
    <w:rsid w:val="00754D14"/>
    <w:rsid w:val="007673BA"/>
    <w:rsid w:val="007705E0"/>
    <w:rsid w:val="00770781"/>
    <w:rsid w:val="00780005"/>
    <w:rsid w:val="00782DDE"/>
    <w:rsid w:val="007906B5"/>
    <w:rsid w:val="00793D1C"/>
    <w:rsid w:val="007A590F"/>
    <w:rsid w:val="007B0782"/>
    <w:rsid w:val="007B18F0"/>
    <w:rsid w:val="007C0155"/>
    <w:rsid w:val="007D4150"/>
    <w:rsid w:val="007E05E0"/>
    <w:rsid w:val="007E3164"/>
    <w:rsid w:val="007F3E18"/>
    <w:rsid w:val="007F5D91"/>
    <w:rsid w:val="00802B27"/>
    <w:rsid w:val="00806924"/>
    <w:rsid w:val="00815C61"/>
    <w:rsid w:val="00820076"/>
    <w:rsid w:val="00826E9D"/>
    <w:rsid w:val="008303FC"/>
    <w:rsid w:val="00831DA4"/>
    <w:rsid w:val="0083497E"/>
    <w:rsid w:val="00834E8B"/>
    <w:rsid w:val="00837D6F"/>
    <w:rsid w:val="0084445D"/>
    <w:rsid w:val="008519C2"/>
    <w:rsid w:val="008655A2"/>
    <w:rsid w:val="00877509"/>
    <w:rsid w:val="008821B9"/>
    <w:rsid w:val="00882388"/>
    <w:rsid w:val="008857FE"/>
    <w:rsid w:val="00886162"/>
    <w:rsid w:val="0088632C"/>
    <w:rsid w:val="00887909"/>
    <w:rsid w:val="00887AFF"/>
    <w:rsid w:val="0089178C"/>
    <w:rsid w:val="008921D0"/>
    <w:rsid w:val="0089223D"/>
    <w:rsid w:val="00894421"/>
    <w:rsid w:val="008A6CEE"/>
    <w:rsid w:val="008B249B"/>
    <w:rsid w:val="008B6575"/>
    <w:rsid w:val="008C1F56"/>
    <w:rsid w:val="008E2937"/>
    <w:rsid w:val="008E3E9C"/>
    <w:rsid w:val="008E45D7"/>
    <w:rsid w:val="008E4D1E"/>
    <w:rsid w:val="008F2D89"/>
    <w:rsid w:val="008F51CB"/>
    <w:rsid w:val="008F5CA2"/>
    <w:rsid w:val="0090364B"/>
    <w:rsid w:val="00916254"/>
    <w:rsid w:val="00921D54"/>
    <w:rsid w:val="00940BAD"/>
    <w:rsid w:val="009548A5"/>
    <w:rsid w:val="009559D4"/>
    <w:rsid w:val="009601A1"/>
    <w:rsid w:val="00963133"/>
    <w:rsid w:val="009659FC"/>
    <w:rsid w:val="00965BFC"/>
    <w:rsid w:val="00977C91"/>
    <w:rsid w:val="009806EA"/>
    <w:rsid w:val="00980784"/>
    <w:rsid w:val="00983D65"/>
    <w:rsid w:val="009861A1"/>
    <w:rsid w:val="00990125"/>
    <w:rsid w:val="00990B45"/>
    <w:rsid w:val="00990DF4"/>
    <w:rsid w:val="00991FFB"/>
    <w:rsid w:val="009978D6"/>
    <w:rsid w:val="009A0A80"/>
    <w:rsid w:val="009C1426"/>
    <w:rsid w:val="009C531A"/>
    <w:rsid w:val="009D22A8"/>
    <w:rsid w:val="009D242D"/>
    <w:rsid w:val="009E43A8"/>
    <w:rsid w:val="009E449E"/>
    <w:rsid w:val="009E5E6E"/>
    <w:rsid w:val="009F25DE"/>
    <w:rsid w:val="00A01E84"/>
    <w:rsid w:val="00A03B02"/>
    <w:rsid w:val="00A230BC"/>
    <w:rsid w:val="00A274F3"/>
    <w:rsid w:val="00A32F37"/>
    <w:rsid w:val="00A42168"/>
    <w:rsid w:val="00A52950"/>
    <w:rsid w:val="00A53907"/>
    <w:rsid w:val="00A57D5F"/>
    <w:rsid w:val="00A60AD1"/>
    <w:rsid w:val="00A62DD0"/>
    <w:rsid w:val="00A74CA5"/>
    <w:rsid w:val="00A967F6"/>
    <w:rsid w:val="00AA0F6F"/>
    <w:rsid w:val="00AA42B0"/>
    <w:rsid w:val="00AD172F"/>
    <w:rsid w:val="00AD5E3B"/>
    <w:rsid w:val="00AD75A8"/>
    <w:rsid w:val="00AE025B"/>
    <w:rsid w:val="00AE29E0"/>
    <w:rsid w:val="00AE2B73"/>
    <w:rsid w:val="00AE4EED"/>
    <w:rsid w:val="00AE772C"/>
    <w:rsid w:val="00AF294E"/>
    <w:rsid w:val="00AF3BC3"/>
    <w:rsid w:val="00B04ACB"/>
    <w:rsid w:val="00B23FD4"/>
    <w:rsid w:val="00B27A1E"/>
    <w:rsid w:val="00B3046B"/>
    <w:rsid w:val="00B32FAF"/>
    <w:rsid w:val="00B42C3E"/>
    <w:rsid w:val="00B467AF"/>
    <w:rsid w:val="00B508A2"/>
    <w:rsid w:val="00B624D5"/>
    <w:rsid w:val="00B6466F"/>
    <w:rsid w:val="00B667D5"/>
    <w:rsid w:val="00B724DB"/>
    <w:rsid w:val="00B72C18"/>
    <w:rsid w:val="00B755A3"/>
    <w:rsid w:val="00BA2750"/>
    <w:rsid w:val="00BB035E"/>
    <w:rsid w:val="00BB4502"/>
    <w:rsid w:val="00BE2D00"/>
    <w:rsid w:val="00BE77E2"/>
    <w:rsid w:val="00BF391A"/>
    <w:rsid w:val="00C002C3"/>
    <w:rsid w:val="00C02D29"/>
    <w:rsid w:val="00C0424F"/>
    <w:rsid w:val="00C05298"/>
    <w:rsid w:val="00C054A0"/>
    <w:rsid w:val="00C060C5"/>
    <w:rsid w:val="00C12306"/>
    <w:rsid w:val="00C15A14"/>
    <w:rsid w:val="00C20CEE"/>
    <w:rsid w:val="00C21F59"/>
    <w:rsid w:val="00C22871"/>
    <w:rsid w:val="00C2572F"/>
    <w:rsid w:val="00C32228"/>
    <w:rsid w:val="00C33461"/>
    <w:rsid w:val="00C54A14"/>
    <w:rsid w:val="00C55F0C"/>
    <w:rsid w:val="00C82C49"/>
    <w:rsid w:val="00C90B3D"/>
    <w:rsid w:val="00C944CF"/>
    <w:rsid w:val="00CA063E"/>
    <w:rsid w:val="00CA0C09"/>
    <w:rsid w:val="00CA509A"/>
    <w:rsid w:val="00CB346B"/>
    <w:rsid w:val="00CB6F05"/>
    <w:rsid w:val="00CC1B38"/>
    <w:rsid w:val="00CC5D91"/>
    <w:rsid w:val="00CD0DB3"/>
    <w:rsid w:val="00CD40A3"/>
    <w:rsid w:val="00CD6569"/>
    <w:rsid w:val="00CE4F63"/>
    <w:rsid w:val="00CE7F15"/>
    <w:rsid w:val="00D0081A"/>
    <w:rsid w:val="00D2014C"/>
    <w:rsid w:val="00D2020D"/>
    <w:rsid w:val="00D222C5"/>
    <w:rsid w:val="00D2436A"/>
    <w:rsid w:val="00D25472"/>
    <w:rsid w:val="00D25DA6"/>
    <w:rsid w:val="00D279A6"/>
    <w:rsid w:val="00D30172"/>
    <w:rsid w:val="00D3255C"/>
    <w:rsid w:val="00D33816"/>
    <w:rsid w:val="00D4589F"/>
    <w:rsid w:val="00D45A99"/>
    <w:rsid w:val="00D52A80"/>
    <w:rsid w:val="00D536D2"/>
    <w:rsid w:val="00D57C02"/>
    <w:rsid w:val="00D659A8"/>
    <w:rsid w:val="00D708AE"/>
    <w:rsid w:val="00D808FE"/>
    <w:rsid w:val="00D83154"/>
    <w:rsid w:val="00D92B4D"/>
    <w:rsid w:val="00D930D0"/>
    <w:rsid w:val="00D94ED7"/>
    <w:rsid w:val="00D961D5"/>
    <w:rsid w:val="00D96ECF"/>
    <w:rsid w:val="00D97455"/>
    <w:rsid w:val="00DA3F4C"/>
    <w:rsid w:val="00DA60C0"/>
    <w:rsid w:val="00DA77F7"/>
    <w:rsid w:val="00DC2993"/>
    <w:rsid w:val="00DC6951"/>
    <w:rsid w:val="00DD4101"/>
    <w:rsid w:val="00DD7D12"/>
    <w:rsid w:val="00DE20AD"/>
    <w:rsid w:val="00DE75A6"/>
    <w:rsid w:val="00DF063E"/>
    <w:rsid w:val="00DF100F"/>
    <w:rsid w:val="00DF306E"/>
    <w:rsid w:val="00DF3381"/>
    <w:rsid w:val="00E00E53"/>
    <w:rsid w:val="00E03E95"/>
    <w:rsid w:val="00E20531"/>
    <w:rsid w:val="00E22D7B"/>
    <w:rsid w:val="00E23D1E"/>
    <w:rsid w:val="00E241CF"/>
    <w:rsid w:val="00E256D4"/>
    <w:rsid w:val="00E273F9"/>
    <w:rsid w:val="00E30040"/>
    <w:rsid w:val="00E30251"/>
    <w:rsid w:val="00E3559B"/>
    <w:rsid w:val="00E35A6B"/>
    <w:rsid w:val="00E409D8"/>
    <w:rsid w:val="00E4282B"/>
    <w:rsid w:val="00E44BF4"/>
    <w:rsid w:val="00E51DDF"/>
    <w:rsid w:val="00E5595B"/>
    <w:rsid w:val="00E56516"/>
    <w:rsid w:val="00E576EA"/>
    <w:rsid w:val="00E66D96"/>
    <w:rsid w:val="00E712FF"/>
    <w:rsid w:val="00E82061"/>
    <w:rsid w:val="00E831B4"/>
    <w:rsid w:val="00E875D7"/>
    <w:rsid w:val="00E920B3"/>
    <w:rsid w:val="00E94384"/>
    <w:rsid w:val="00E94556"/>
    <w:rsid w:val="00E94911"/>
    <w:rsid w:val="00E96434"/>
    <w:rsid w:val="00EA4000"/>
    <w:rsid w:val="00EB3DBD"/>
    <w:rsid w:val="00EC0777"/>
    <w:rsid w:val="00EC23E3"/>
    <w:rsid w:val="00EE1202"/>
    <w:rsid w:val="00EE45AB"/>
    <w:rsid w:val="00EF3488"/>
    <w:rsid w:val="00EF35AD"/>
    <w:rsid w:val="00EF7545"/>
    <w:rsid w:val="00F01FA1"/>
    <w:rsid w:val="00F1488E"/>
    <w:rsid w:val="00F151B6"/>
    <w:rsid w:val="00F1707A"/>
    <w:rsid w:val="00F17C2F"/>
    <w:rsid w:val="00F30633"/>
    <w:rsid w:val="00F31A53"/>
    <w:rsid w:val="00F31FDE"/>
    <w:rsid w:val="00F4343D"/>
    <w:rsid w:val="00F5473C"/>
    <w:rsid w:val="00F610DB"/>
    <w:rsid w:val="00F629E2"/>
    <w:rsid w:val="00F66C47"/>
    <w:rsid w:val="00F77CD4"/>
    <w:rsid w:val="00F873CB"/>
    <w:rsid w:val="00FA3CAC"/>
    <w:rsid w:val="00FA6C38"/>
    <w:rsid w:val="00FA6FF6"/>
    <w:rsid w:val="00FA76BB"/>
    <w:rsid w:val="00FB068B"/>
    <w:rsid w:val="00FC5B19"/>
    <w:rsid w:val="00FC6082"/>
    <w:rsid w:val="00FC630B"/>
    <w:rsid w:val="00FD3EE6"/>
    <w:rsid w:val="00FD440A"/>
    <w:rsid w:val="00FE2C84"/>
    <w:rsid w:val="00FE3208"/>
    <w:rsid w:val="00FF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20CC9"/>
  <w15:docId w15:val="{45D191B0-E878-41B4-9BAB-072E2B2C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E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2E5E"/>
    <w:rPr>
      <w:sz w:val="18"/>
      <w:szCs w:val="18"/>
    </w:rPr>
  </w:style>
  <w:style w:type="paragraph" w:styleId="a5">
    <w:name w:val="footer"/>
    <w:basedOn w:val="a"/>
    <w:link w:val="a6"/>
    <w:uiPriority w:val="99"/>
    <w:unhideWhenUsed/>
    <w:rsid w:val="00092E5E"/>
    <w:pPr>
      <w:tabs>
        <w:tab w:val="center" w:pos="4153"/>
        <w:tab w:val="right" w:pos="8306"/>
      </w:tabs>
      <w:snapToGrid w:val="0"/>
      <w:jc w:val="left"/>
    </w:pPr>
    <w:rPr>
      <w:sz w:val="18"/>
      <w:szCs w:val="18"/>
    </w:rPr>
  </w:style>
  <w:style w:type="character" w:customStyle="1" w:styleId="a6">
    <w:name w:val="页脚 字符"/>
    <w:basedOn w:val="a0"/>
    <w:link w:val="a5"/>
    <w:uiPriority w:val="99"/>
    <w:rsid w:val="00092E5E"/>
    <w:rPr>
      <w:sz w:val="18"/>
      <w:szCs w:val="18"/>
    </w:rPr>
  </w:style>
  <w:style w:type="paragraph" w:styleId="a7">
    <w:name w:val="List Paragraph"/>
    <w:basedOn w:val="a"/>
    <w:uiPriority w:val="34"/>
    <w:qFormat/>
    <w:rsid w:val="00092E5E"/>
    <w:pPr>
      <w:ind w:firstLineChars="200" w:firstLine="420"/>
    </w:pPr>
  </w:style>
  <w:style w:type="paragraph" w:styleId="a8">
    <w:name w:val="Date"/>
    <w:basedOn w:val="a"/>
    <w:next w:val="a"/>
    <w:link w:val="a9"/>
    <w:uiPriority w:val="99"/>
    <w:semiHidden/>
    <w:unhideWhenUsed/>
    <w:rsid w:val="0089178C"/>
    <w:pPr>
      <w:ind w:leftChars="2500" w:left="100"/>
    </w:pPr>
  </w:style>
  <w:style w:type="character" w:customStyle="1" w:styleId="a9">
    <w:name w:val="日期 字符"/>
    <w:basedOn w:val="a0"/>
    <w:link w:val="a8"/>
    <w:uiPriority w:val="99"/>
    <w:semiHidden/>
    <w:rsid w:val="0089178C"/>
  </w:style>
  <w:style w:type="character" w:styleId="aa">
    <w:name w:val="Hyperlink"/>
    <w:basedOn w:val="a0"/>
    <w:uiPriority w:val="99"/>
    <w:unhideWhenUsed/>
    <w:rsid w:val="000A0F5A"/>
    <w:rPr>
      <w:color w:val="0000FF" w:themeColor="hyperlink"/>
      <w:u w:val="single"/>
    </w:rPr>
  </w:style>
  <w:style w:type="character" w:customStyle="1" w:styleId="Hyperlink0">
    <w:name w:val="Hyperlink.0"/>
    <w:basedOn w:val="a0"/>
    <w:qFormat/>
    <w:rsid w:val="00354A9D"/>
    <w:rPr>
      <w:rFonts w:ascii="Times New Roman" w:eastAsia="Times New Roman" w:hAnsi="Times New Roman" w:cs="Times New Roman"/>
      <w:color w:val="0563C1"/>
      <w:sz w:val="28"/>
      <w:szCs w:val="28"/>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1252</Words>
  <Characters>7141</Characters>
  <Application>Microsoft Office Word</Application>
  <DocSecurity>0</DocSecurity>
  <Lines>59</Lines>
  <Paragraphs>16</Paragraphs>
  <ScaleCrop>false</ScaleCrop>
  <Company>Microsoft</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周悦</dc:creator>
  <cp:keywords/>
  <dc:description/>
  <cp:lastModifiedBy>hp</cp:lastModifiedBy>
  <cp:revision>9</cp:revision>
  <dcterms:created xsi:type="dcterms:W3CDTF">2020-05-11T03:16:00Z</dcterms:created>
  <dcterms:modified xsi:type="dcterms:W3CDTF">2023-03-06T08:00:00Z</dcterms:modified>
</cp:coreProperties>
</file>